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4E14" w14:textId="77777777" w:rsidR="00ED2C81" w:rsidRPr="00080A38" w:rsidRDefault="00ED2C81" w:rsidP="00BB05B6">
      <w:pPr>
        <w:jc w:val="both"/>
        <w:rPr>
          <w:rFonts w:ascii="Trebuchet MS" w:hAnsi="Trebuchet MS"/>
        </w:rPr>
      </w:pPr>
    </w:p>
    <w:p w14:paraId="31031CF9" w14:textId="77777777" w:rsidR="000A3663" w:rsidRDefault="000A3663" w:rsidP="00302578">
      <w:pPr>
        <w:spacing w:before="120" w:after="120"/>
        <w:jc w:val="center"/>
        <w:rPr>
          <w:rFonts w:ascii="Trebuchet MS" w:hAnsi="Trebuchet MS" w:cs="Trebuchet MS"/>
          <w:b/>
          <w:color w:val="FFFFFF" w:themeColor="background1"/>
          <w:sz w:val="28"/>
        </w:rPr>
      </w:pPr>
    </w:p>
    <w:p w14:paraId="5F7B4FC7" w14:textId="77777777" w:rsidR="00D0673D" w:rsidRPr="00302578" w:rsidRDefault="00D0673D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Anexo </w:t>
      </w:r>
      <w:r w:rsidR="0048722E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Técnico</w:t>
      </w:r>
    </w:p>
    <w:p w14:paraId="18B05E89" w14:textId="15A9C068" w:rsidR="00154913" w:rsidRDefault="00154913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14:paraId="2C471639" w14:textId="3E2C4447" w:rsidR="009724FA" w:rsidRDefault="009724FA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14:paraId="43441AC7" w14:textId="77777777" w:rsidR="009724FA" w:rsidRDefault="009724FA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14:paraId="4CC75442" w14:textId="728E5A3E" w:rsidR="007F7360" w:rsidRPr="00271B7C" w:rsidRDefault="007F7360" w:rsidP="007F736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71B7C">
        <w:rPr>
          <w:rFonts w:ascii="Trebuchet MS" w:hAnsi="Trebuchet MS" w:cs="Arial Black"/>
          <w:b/>
          <w:caps/>
          <w:color w:val="002060"/>
          <w:sz w:val="40"/>
          <w:szCs w:val="40"/>
        </w:rPr>
        <w:t>APOIO À CONSOLIDAÇÃO DAS APRENDIZAGENS</w:t>
      </w:r>
    </w:p>
    <w:p w14:paraId="5A28E473" w14:textId="23890E4D" w:rsidR="007F7360" w:rsidRPr="009724FA" w:rsidRDefault="007F7360" w:rsidP="007F736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14:paraId="5BF65F10" w14:textId="77777777" w:rsidR="009724FA" w:rsidRPr="009724FA" w:rsidRDefault="009724FA" w:rsidP="007F736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14:paraId="029525A5" w14:textId="0AA7370B" w:rsidR="00154913" w:rsidRPr="001F3FB8" w:rsidRDefault="00154913" w:rsidP="007F7360">
      <w:pPr>
        <w:spacing w:before="120" w:after="120"/>
        <w:jc w:val="center"/>
        <w:rPr>
          <w:rFonts w:ascii="Trebuchet MS" w:hAnsi="Trebuchet MS" w:cs="Arial Black"/>
          <w:b/>
          <w:caps/>
          <w:strike/>
          <w:color w:val="002060"/>
          <w:sz w:val="30"/>
          <w:szCs w:val="30"/>
        </w:rPr>
      </w:pPr>
    </w:p>
    <w:p w14:paraId="2ED1EC81" w14:textId="77777777"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466AE83B" w14:textId="26C42CF8" w:rsidR="00315C55" w:rsidRDefault="00315C5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4EFDF66B" w14:textId="77777777" w:rsidR="009724FA" w:rsidRPr="00302578" w:rsidRDefault="009724FA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719716DB" w14:textId="714A2AC7" w:rsidR="00315C55" w:rsidRDefault="005D675C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5D675C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AVISO CONVITE N.º </w:t>
      </w:r>
      <w:r w:rsidR="007C259C">
        <w:rPr>
          <w:rFonts w:ascii="Trebuchet MS" w:hAnsi="Trebuchet MS" w:cs="Arial Black"/>
          <w:b/>
          <w:caps/>
          <w:color w:val="002060"/>
          <w:sz w:val="40"/>
          <w:szCs w:val="40"/>
        </w:rPr>
        <w:t>03</w:t>
      </w:r>
      <w:r w:rsidRPr="005D675C">
        <w:rPr>
          <w:rFonts w:ascii="Trebuchet MS" w:hAnsi="Trebuchet MS" w:cs="Arial Black"/>
          <w:b/>
          <w:caps/>
          <w:color w:val="002060"/>
          <w:sz w:val="40"/>
          <w:szCs w:val="40"/>
        </w:rPr>
        <w:t>/REACT-EU/202</w:t>
      </w:r>
      <w:r w:rsidR="00CD3917">
        <w:rPr>
          <w:rFonts w:ascii="Trebuchet MS" w:hAnsi="Trebuchet MS" w:cs="Arial Black"/>
          <w:b/>
          <w:caps/>
          <w:color w:val="002060"/>
          <w:sz w:val="40"/>
          <w:szCs w:val="40"/>
        </w:rPr>
        <w:t>3</w:t>
      </w:r>
    </w:p>
    <w:p w14:paraId="55D5A05A" w14:textId="77777777" w:rsidR="005D675C" w:rsidRDefault="005D675C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144B2F0D" w14:textId="7FE335EB" w:rsidR="007F7360" w:rsidRDefault="007F7360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4A986A69" w14:textId="77777777" w:rsidR="009724FA" w:rsidRDefault="009724FA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6AC4D3D4" w14:textId="23D28BC8" w:rsidR="00302578" w:rsidRDefault="007F7360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271B7C">
        <w:rPr>
          <w:rFonts w:ascii="Trebuchet MS" w:hAnsi="Trebuchet MS" w:cs="Arial Black"/>
          <w:b/>
          <w:caps/>
          <w:color w:val="002060"/>
          <w:sz w:val="28"/>
          <w:szCs w:val="28"/>
        </w:rPr>
        <w:t>EIXO VIII – REACT-EU FSE (OT 13 – PI 13.1 FSE)</w:t>
      </w:r>
    </w:p>
    <w:p w14:paraId="1BFF5EA9" w14:textId="5F493EC3"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487637C6" w14:textId="472F7FFE" w:rsidR="0024353D" w:rsidRPr="0099464E" w:rsidRDefault="0024353D" w:rsidP="0024353D">
      <w:pPr>
        <w:spacing w:before="120" w:after="840"/>
        <w:jc w:val="center"/>
        <w:rPr>
          <w:rFonts w:ascii="Arial Black" w:hAnsi="Arial Black"/>
          <w:caps/>
          <w:color w:val="003399"/>
          <w:sz w:val="26"/>
          <w:szCs w:val="26"/>
        </w:rPr>
      </w:pPr>
    </w:p>
    <w:tbl>
      <w:tblPr>
        <w:tblStyle w:val="TabelacomGrelha"/>
        <w:tblW w:w="8221" w:type="dxa"/>
        <w:tblInd w:w="95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221"/>
      </w:tblGrid>
      <w:tr w:rsidR="00530263" w:rsidRPr="007B439B" w14:paraId="60123D1D" w14:textId="77777777" w:rsidTr="005F2BC3">
        <w:tc>
          <w:tcPr>
            <w:tcW w:w="8221" w:type="dxa"/>
            <w:shd w:val="clear" w:color="auto" w:fill="EAF1DD" w:themeFill="accent3" w:themeFillTint="33"/>
          </w:tcPr>
          <w:p w14:paraId="53EAC3A5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14:paraId="7060732B" w14:textId="77777777" w:rsidR="00530263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deste </w:t>
            </w:r>
            <w:r w:rsidR="005F2BC3">
              <w:rPr>
                <w:rFonts w:ascii="Trebuchet MS" w:hAnsi="Trebuchet MS"/>
              </w:rPr>
              <w:t>modelo</w:t>
            </w:r>
            <w:r w:rsidR="0020598C">
              <w:rPr>
                <w:rFonts w:ascii="Trebuchet MS" w:hAnsi="Trebuchet MS"/>
              </w:rPr>
              <w:t xml:space="preserve"> (todos os tópicos são de preenchimento obrigatório, salvo indicação em contrário). </w:t>
            </w:r>
            <w:r w:rsidRPr="007B439B">
              <w:rPr>
                <w:rFonts w:ascii="Trebuchet MS" w:hAnsi="Trebuchet MS"/>
              </w:rPr>
              <w:t>O mesmo foi desenhado com o objetivo de assegurar que os aspetos importantes do projeto fiquem evidentes e claros de forma a permitir aos peritos avaliadores uma avaliação eficaz.</w:t>
            </w:r>
          </w:p>
          <w:p w14:paraId="3F2F3DD8" w14:textId="77777777" w:rsidR="005F2BC3" w:rsidRPr="007B439B" w:rsidRDefault="005F2BC3" w:rsidP="00530263">
            <w:pPr>
              <w:jc w:val="both"/>
              <w:rPr>
                <w:rFonts w:ascii="Trebuchet MS" w:hAnsi="Trebuchet MS"/>
              </w:rPr>
            </w:pPr>
          </w:p>
          <w:p w14:paraId="12645FD0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14:paraId="2FBC67F5" w14:textId="77777777" w:rsidR="00837BE0" w:rsidRDefault="00EE3D9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5A32CF22" wp14:editId="6A41396B">
                  <wp:extent cx="159385" cy="159385"/>
                  <wp:effectExtent l="0" t="0" r="0" b="0"/>
                  <wp:docPr id="1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8C1572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5</w:t>
            </w:r>
            <w:r w:rsidR="008C1572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 xml:space="preserve">0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páginas</w:t>
            </w:r>
            <w:r w:rsidR="00154913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.</w:t>
            </w:r>
          </w:p>
          <w:p w14:paraId="69ED0116" w14:textId="77777777" w:rsidR="00530263" w:rsidRDefault="00AB76DE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Letra e respetivo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>tamanho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>: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Arial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11 pontos. As páginas devem seguir o tamanho A4, e todas as margens (superior, inferior, esquerda, direita) devem ter pelo menos </w:t>
            </w:r>
            <w:r w:rsidR="005F2BC3">
              <w:rPr>
                <w:rFonts w:ascii="Trebuchet MS" w:hAnsi="Trebuchet MS"/>
                <w:sz w:val="22"/>
                <w:szCs w:val="22"/>
                <w:lang w:val="pt-PT"/>
              </w:rPr>
              <w:t>2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cm (e</w:t>
            </w:r>
            <w:r w:rsidR="004B4FD5">
              <w:rPr>
                <w:rFonts w:ascii="Trebuchet MS" w:hAnsi="Trebuchet MS"/>
                <w:sz w:val="22"/>
                <w:szCs w:val="22"/>
                <w:lang w:val="pt-PT"/>
              </w:rPr>
              <w:t>xcluindo cabeçalhos e rodapés).</w:t>
            </w:r>
          </w:p>
          <w:p w14:paraId="444F9616" w14:textId="77777777" w:rsidR="005F2BC3" w:rsidRDefault="005F2BC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C3DB5D1" w14:textId="77777777" w:rsidR="004B4FD5" w:rsidRDefault="00BE6251" w:rsidP="004B4FD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A estrutura do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 índice do ane</w:t>
            </w: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xo técnico não deve ser alterada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.</w:t>
            </w:r>
          </w:p>
          <w:p w14:paraId="2674D504" w14:textId="77777777" w:rsidR="001E2C1D" w:rsidRDefault="001E2C1D" w:rsidP="001E2C1D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r w:rsidRPr="005F2BC3">
              <w:rPr>
                <w:rFonts w:ascii="Trebuchet MS" w:hAnsi="Trebuchet MS"/>
                <w:i/>
              </w:rPr>
              <w:t>Portable Document Format</w:t>
            </w:r>
            <w:r w:rsidRPr="007A19BE">
              <w:rPr>
                <w:rFonts w:ascii="Trebuchet MS" w:hAnsi="Trebuchet MS"/>
              </w:rPr>
              <w:t xml:space="preserve">) e submetido (por </w:t>
            </w:r>
            <w:r w:rsidRPr="005F2BC3">
              <w:rPr>
                <w:rFonts w:ascii="Trebuchet MS" w:hAnsi="Trebuchet MS"/>
                <w:i/>
              </w:rPr>
              <w:t>upload</w:t>
            </w:r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14:paraId="6B1CB5DE" w14:textId="77777777" w:rsidR="001E2C1D" w:rsidRDefault="001E2C1D" w:rsidP="00530263">
            <w:pPr>
              <w:jc w:val="both"/>
            </w:pPr>
          </w:p>
          <w:p w14:paraId="477A076D" w14:textId="77777777" w:rsidR="005F2BC3" w:rsidRDefault="005F2BC3" w:rsidP="00530263">
            <w:pPr>
              <w:jc w:val="both"/>
            </w:pPr>
          </w:p>
          <w:p w14:paraId="2F7BAB27" w14:textId="77777777" w:rsidR="00530263" w:rsidRPr="007B439B" w:rsidRDefault="00EE3D93" w:rsidP="00530263">
            <w:pPr>
              <w:jc w:val="both"/>
              <w:rPr>
                <w:rFonts w:ascii="Trebuchet MS" w:hAnsi="Trebuchet M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6344B78E" wp14:editId="5E429BD3">
                  <wp:extent cx="159385" cy="159385"/>
                  <wp:effectExtent l="0" t="0" r="0" b="0"/>
                  <wp:docPr id="1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39B" w:rsidRPr="007B439B">
              <w:rPr>
                <w:rFonts w:ascii="Trebuchet MS" w:hAnsi="Trebuchet MS"/>
                <w:b/>
              </w:rPr>
              <w:t>ATENÇÃO</w:t>
            </w:r>
            <w:r w:rsidR="007B439B">
              <w:rPr>
                <w:rFonts w:ascii="Trebuchet MS" w:hAnsi="Trebuchet MS"/>
              </w:rPr>
              <w:t>, s</w:t>
            </w:r>
            <w:r w:rsidR="00530263" w:rsidRPr="007B439B">
              <w:rPr>
                <w:rFonts w:ascii="Trebuchet MS" w:hAnsi="Trebuchet MS"/>
              </w:rPr>
              <w:t xml:space="preserve">e efetuar o </w:t>
            </w:r>
            <w:r w:rsidR="00530263" w:rsidRPr="005F2BC3">
              <w:rPr>
                <w:rFonts w:ascii="Trebuchet MS" w:hAnsi="Trebuchet MS"/>
                <w:i/>
              </w:rPr>
              <w:t>upload</w:t>
            </w:r>
            <w:r w:rsidR="00530263" w:rsidRPr="007B439B">
              <w:rPr>
                <w:rFonts w:ascii="Trebuchet MS" w:hAnsi="Trebuchet MS"/>
              </w:rPr>
              <w:t xml:space="preserve"> do anexo </w:t>
            </w:r>
            <w:r w:rsidR="00A126FA">
              <w:rPr>
                <w:rFonts w:ascii="Trebuchet MS" w:hAnsi="Trebuchet MS"/>
              </w:rPr>
              <w:t xml:space="preserve">com um número de páginas </w:t>
            </w:r>
            <w:r w:rsidR="00530263" w:rsidRPr="007B439B">
              <w:rPr>
                <w:rFonts w:ascii="Trebuchet MS" w:hAnsi="Trebuchet MS"/>
              </w:rPr>
              <w:t>acima do limite permitid</w:t>
            </w:r>
            <w:r w:rsidR="00A126FA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 xml:space="preserve">, </w:t>
            </w:r>
            <w:r w:rsidR="00347BB0" w:rsidRPr="005F2BC3">
              <w:rPr>
                <w:rFonts w:ascii="Trebuchet MS" w:hAnsi="Trebuchet MS"/>
                <w:u w:val="single"/>
              </w:rPr>
              <w:t>o excesso de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páginas</w:t>
            </w:r>
            <w:r w:rsidR="00A126FA" w:rsidRPr="005F2BC3">
              <w:rPr>
                <w:rFonts w:ascii="Trebuchet MS" w:hAnsi="Trebuchet MS"/>
                <w:u w:val="single"/>
              </w:rPr>
              <w:t xml:space="preserve"> </w:t>
            </w:r>
            <w:r w:rsidR="00530263" w:rsidRPr="005F2BC3">
              <w:rPr>
                <w:rFonts w:ascii="Trebuchet MS" w:hAnsi="Trebuchet MS"/>
                <w:u w:val="single"/>
              </w:rPr>
              <w:t>não ser</w:t>
            </w:r>
            <w:r w:rsidR="00347BB0" w:rsidRPr="005F2BC3">
              <w:rPr>
                <w:rFonts w:ascii="Trebuchet MS" w:hAnsi="Trebuchet MS"/>
                <w:u w:val="single"/>
              </w:rPr>
              <w:t>á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considerad</w:t>
            </w:r>
            <w:r w:rsidR="00347BB0" w:rsidRPr="005F2BC3">
              <w:rPr>
                <w:rFonts w:ascii="Trebuchet MS" w:hAnsi="Trebuchet MS"/>
                <w:u w:val="single"/>
              </w:rPr>
              <w:t>o</w:t>
            </w:r>
            <w:r w:rsidR="00530263" w:rsidRPr="007B439B">
              <w:rPr>
                <w:rFonts w:ascii="Trebuchet MS" w:hAnsi="Trebuchet MS"/>
              </w:rPr>
              <w:t>.</w:t>
            </w:r>
          </w:p>
          <w:p w14:paraId="3661C6BE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</w:tc>
      </w:tr>
    </w:tbl>
    <w:p w14:paraId="36BF766D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6A2EF4DC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26747DC8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5E0A1DAC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45213C48" w14:textId="77777777"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2712661B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 w14:paraId="07E3EC62" w14:textId="77777777" w:rsidR="00ED1578" w:rsidRPr="003B3E95" w:rsidRDefault="00ED1578" w:rsidP="008F127A">
          <w:pPr>
            <w:pStyle w:val="Cabealhodondice"/>
            <w:tabs>
              <w:tab w:val="left" w:pos="142"/>
            </w:tabs>
            <w:ind w:left="566" w:firstLine="142"/>
            <w:rPr>
              <w:rFonts w:ascii="Trebuchet MS" w:hAnsi="Trebuchet MS"/>
              <w:sz w:val="16"/>
              <w:szCs w:val="16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14:paraId="4DF02585" w14:textId="77777777" w:rsidR="00ED1578" w:rsidRPr="00080A38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14:paraId="4AD520AF" w14:textId="285B2AE1" w:rsidR="0044348C" w:rsidRDefault="00ED1578">
          <w:pPr>
            <w:pStyle w:val="ndice1"/>
            <w:rPr>
              <w:rFonts w:eastAsiaTheme="minorEastAsia"/>
              <w:noProof/>
              <w:lang w:eastAsia="pt-PT"/>
            </w:rPr>
          </w:pPr>
          <w:r w:rsidRPr="00351735">
            <w:rPr>
              <w:rFonts w:ascii="Trebuchet MS" w:hAnsi="Trebuchet MS"/>
              <w:sz w:val="17"/>
              <w:szCs w:val="17"/>
            </w:rPr>
            <w:fldChar w:fldCharType="begin"/>
          </w:r>
          <w:r w:rsidRPr="00351735">
            <w:rPr>
              <w:rFonts w:ascii="Trebuchet MS" w:hAnsi="Trebuchet MS"/>
              <w:sz w:val="17"/>
              <w:szCs w:val="17"/>
            </w:rPr>
            <w:instrText xml:space="preserve"> TOC \o "1-3" \h \z \u </w:instrText>
          </w:r>
          <w:r w:rsidRPr="00351735">
            <w:rPr>
              <w:rFonts w:ascii="Trebuchet MS" w:hAnsi="Trebuchet MS"/>
              <w:sz w:val="17"/>
              <w:szCs w:val="17"/>
            </w:rPr>
            <w:fldChar w:fldCharType="separate"/>
          </w:r>
          <w:hyperlink w:anchor="_Toc78906193" w:history="1">
            <w:r w:rsidR="0044348C" w:rsidRPr="00791BEE">
              <w:rPr>
                <w:rStyle w:val="Hiperligao"/>
                <w:rFonts w:ascii="Trebuchet MS" w:hAnsi="Trebuchet MS"/>
                <w:noProof/>
              </w:rPr>
              <w:t>1.</w:t>
            </w:r>
            <w:r w:rsidR="0044348C">
              <w:rPr>
                <w:rFonts w:eastAsiaTheme="minorEastAsia"/>
                <w:noProof/>
                <w:lang w:eastAsia="pt-PT"/>
              </w:rPr>
              <w:tab/>
            </w:r>
            <w:r w:rsidR="0044348C" w:rsidRPr="00791BEE">
              <w:rPr>
                <w:rStyle w:val="Hiperligao"/>
                <w:rFonts w:ascii="Trebuchet MS" w:hAnsi="Trebuchet MS"/>
                <w:noProof/>
              </w:rPr>
              <w:t>Designação da Operação</w:t>
            </w:r>
            <w:r w:rsidR="0044348C">
              <w:rPr>
                <w:noProof/>
                <w:webHidden/>
              </w:rPr>
              <w:tab/>
            </w:r>
            <w:r w:rsidR="0044348C">
              <w:rPr>
                <w:noProof/>
                <w:webHidden/>
              </w:rPr>
              <w:fldChar w:fldCharType="begin"/>
            </w:r>
            <w:r w:rsidR="0044348C">
              <w:rPr>
                <w:noProof/>
                <w:webHidden/>
              </w:rPr>
              <w:instrText xml:space="preserve"> PAGEREF _Toc78906193 \h </w:instrText>
            </w:r>
            <w:r w:rsidR="0044348C">
              <w:rPr>
                <w:noProof/>
                <w:webHidden/>
              </w:rPr>
            </w:r>
            <w:r w:rsidR="0044348C">
              <w:rPr>
                <w:noProof/>
                <w:webHidden/>
              </w:rPr>
              <w:fldChar w:fldCharType="separate"/>
            </w:r>
            <w:r w:rsidR="006E5455">
              <w:rPr>
                <w:noProof/>
                <w:webHidden/>
              </w:rPr>
              <w:t>4</w:t>
            </w:r>
            <w:r w:rsidR="0044348C">
              <w:rPr>
                <w:noProof/>
                <w:webHidden/>
              </w:rPr>
              <w:fldChar w:fldCharType="end"/>
            </w:r>
          </w:hyperlink>
        </w:p>
        <w:p w14:paraId="6D53A5C6" w14:textId="340DACC6" w:rsidR="0044348C" w:rsidRPr="005707B7" w:rsidRDefault="007C259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4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2.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Caracterização da atividade do promotor e outras entidades envolvidas na execução da Operação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_Toc78906194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4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3D0B92B8" w14:textId="14774FB7" w:rsidR="0044348C" w:rsidRPr="005707B7" w:rsidRDefault="007C259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5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3.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Justificação da necessidade e da oportunidade da realização da Operação, e caracterização técnica da mesma, incluindo a identificação das principais atividades ou fases, e respetivos custos.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_Toc78906195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4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00086501" w14:textId="06AF238C" w:rsidR="0044348C" w:rsidRPr="005707B7" w:rsidRDefault="007C259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6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4.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Resultados esperados em cada atividade ou fase da operação, respetiva articulação e calendarização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_Toc78906196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4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5D1787C4" w14:textId="21ED6A1C" w:rsidR="0044348C" w:rsidRPr="005707B7" w:rsidRDefault="007C259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7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5.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Articulação da Operação com Programas, Planos e Normas técnicas em que o mesmo se enquadre, e identificação das Disposições legais, Pareceres prévios, Autorizações, bem com outros requisitos que devam ser observados e cumpridos pela Operação.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_Toc78906197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5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6AC05114" w14:textId="7812C1DF" w:rsidR="0044348C" w:rsidRPr="005707B7" w:rsidRDefault="007C259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8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6.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Indicadores de Realização e Resultado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_Toc78906198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5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6EF362CD" w14:textId="7C721EA7" w:rsidR="0044348C" w:rsidRDefault="007C259C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9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7.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Impacto e mérito da operação relativamente à Prioridade de Investimento e Objetivos Específicos em que esta se insere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_Toc78906199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5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0E92D2CE" w14:textId="0A2239F4" w:rsidR="00ED1578" w:rsidRPr="00E973E0" w:rsidRDefault="00ED1578" w:rsidP="00351735">
          <w:pPr>
            <w:tabs>
              <w:tab w:val="right" w:leader="dot" w:pos="9072"/>
            </w:tabs>
            <w:spacing w:after="120"/>
            <w:ind w:right="1133"/>
            <w:rPr>
              <w:rFonts w:ascii="Trebuchet MS" w:hAnsi="Trebuchet MS"/>
              <w:sz w:val="18"/>
              <w:szCs w:val="18"/>
            </w:rPr>
          </w:pPr>
          <w:r w:rsidRPr="00351735">
            <w:rPr>
              <w:rFonts w:ascii="Trebuchet MS" w:hAnsi="Trebuchet MS"/>
              <w:b/>
              <w:bCs/>
              <w:sz w:val="17"/>
              <w:szCs w:val="17"/>
            </w:rPr>
            <w:fldChar w:fldCharType="end"/>
          </w:r>
        </w:p>
      </w:sdtContent>
    </w:sdt>
    <w:p w14:paraId="31ADF377" w14:textId="77777777"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14:paraId="7961F2C5" w14:textId="77777777"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14:paraId="3DAB67E7" w14:textId="77777777" w:rsidR="007766BE" w:rsidRPr="00EF3C61" w:rsidRDefault="006140B8" w:rsidP="00EF3C61">
      <w:pPr>
        <w:pStyle w:val="Ttul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14:paraId="73BDD7F7" w14:textId="77777777" w:rsidR="000C17D5" w:rsidRPr="005707B7" w:rsidRDefault="000C17D5" w:rsidP="00114BE8">
      <w:pPr>
        <w:pStyle w:val="Ttul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0" w:name="_Toc78906193"/>
      <w:r w:rsidRPr="005707B7">
        <w:rPr>
          <w:rFonts w:ascii="Trebuchet MS" w:hAnsi="Trebuchet MS"/>
          <w:color w:val="1F497D" w:themeColor="text2"/>
          <w:sz w:val="24"/>
          <w:szCs w:val="24"/>
        </w:rPr>
        <w:lastRenderedPageBreak/>
        <w:t>Designação da Operação</w:t>
      </w:r>
      <w:bookmarkEnd w:id="0"/>
    </w:p>
    <w:p w14:paraId="57774116" w14:textId="4A99E5CB" w:rsidR="0085682A" w:rsidRPr="005707B7" w:rsidRDefault="00A55C0C" w:rsidP="00A55C0C">
      <w:pPr>
        <w:spacing w:after="120" w:line="192" w:lineRule="auto"/>
        <w:ind w:left="426"/>
        <w:jc w:val="both"/>
        <w:rPr>
          <w:color w:val="002060"/>
          <w:sz w:val="20"/>
          <w:szCs w:val="20"/>
        </w:rPr>
      </w:pPr>
      <w:r w:rsidRPr="005707B7">
        <w:rPr>
          <w:color w:val="002060"/>
          <w:sz w:val="20"/>
          <w:szCs w:val="20"/>
        </w:rPr>
        <w:t xml:space="preserve">Nome </w:t>
      </w:r>
      <w:r w:rsidR="00D449FB" w:rsidRPr="005707B7">
        <w:rPr>
          <w:color w:val="002060"/>
          <w:sz w:val="20"/>
          <w:szCs w:val="20"/>
        </w:rPr>
        <w:t>que permita identificar a operação</w:t>
      </w:r>
      <w:r w:rsidR="004E0A8E" w:rsidRPr="005707B7">
        <w:rPr>
          <w:color w:val="002060"/>
          <w:sz w:val="20"/>
          <w:szCs w:val="20"/>
        </w:rPr>
        <w:t xml:space="preserve"> (até 20 palavras)</w:t>
      </w:r>
    </w:p>
    <w:p w14:paraId="79FB65AF" w14:textId="7C12A60C" w:rsidR="002B5FA5" w:rsidRPr="005707B7" w:rsidRDefault="003901BA" w:rsidP="00114BE8">
      <w:pPr>
        <w:pStyle w:val="Ttul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78906194"/>
      <w:r w:rsidRPr="005707B7">
        <w:rPr>
          <w:rFonts w:ascii="Trebuchet MS" w:hAnsi="Trebuchet MS"/>
          <w:color w:val="1F497D" w:themeColor="text2"/>
          <w:sz w:val="24"/>
          <w:szCs w:val="24"/>
        </w:rPr>
        <w:t xml:space="preserve">Caracterização da atividade do </w:t>
      </w:r>
      <w:r w:rsidR="000F363C" w:rsidRPr="005707B7">
        <w:rPr>
          <w:rFonts w:ascii="Trebuchet MS" w:hAnsi="Trebuchet MS"/>
          <w:color w:val="1F497D" w:themeColor="text2"/>
          <w:sz w:val="24"/>
          <w:szCs w:val="24"/>
        </w:rPr>
        <w:t>promotor</w:t>
      </w:r>
      <w:r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D81710" w:rsidRPr="005707B7">
        <w:rPr>
          <w:rFonts w:ascii="Trebuchet MS" w:hAnsi="Trebuchet MS"/>
          <w:color w:val="1F497D" w:themeColor="text2"/>
          <w:sz w:val="24"/>
          <w:szCs w:val="24"/>
        </w:rPr>
        <w:t>e outras entidades envolvidas na execução da Operação</w:t>
      </w:r>
      <w:bookmarkEnd w:id="1"/>
    </w:p>
    <w:p w14:paraId="7A40EB93" w14:textId="5AA9FC51" w:rsidR="00F4554A" w:rsidRPr="005707B7" w:rsidRDefault="00C67659" w:rsidP="00704326">
      <w:pPr>
        <w:spacing w:after="120" w:line="192" w:lineRule="auto"/>
        <w:ind w:left="426"/>
        <w:jc w:val="both"/>
        <w:rPr>
          <w:color w:val="FF0000"/>
          <w:sz w:val="20"/>
          <w:szCs w:val="20"/>
        </w:rPr>
      </w:pPr>
      <w:r w:rsidRPr="005707B7">
        <w:rPr>
          <w:color w:val="002060"/>
          <w:sz w:val="20"/>
          <w:szCs w:val="20"/>
        </w:rPr>
        <w:t>Descrição d</w:t>
      </w:r>
      <w:r w:rsidR="001B4201" w:rsidRPr="005707B7">
        <w:rPr>
          <w:color w:val="002060"/>
          <w:sz w:val="20"/>
          <w:szCs w:val="20"/>
        </w:rPr>
        <w:t>a missão</w:t>
      </w:r>
      <w:r w:rsidRPr="005707B7">
        <w:rPr>
          <w:color w:val="002060"/>
          <w:sz w:val="20"/>
          <w:szCs w:val="20"/>
        </w:rPr>
        <w:t>, atribuições e competências legais</w:t>
      </w:r>
      <w:r w:rsidR="00F26E7E" w:rsidRPr="005707B7">
        <w:rPr>
          <w:color w:val="002060"/>
          <w:sz w:val="20"/>
          <w:szCs w:val="20"/>
        </w:rPr>
        <w:t xml:space="preserve"> do Promotor</w:t>
      </w:r>
      <w:r w:rsidRPr="005707B7">
        <w:rPr>
          <w:color w:val="002060"/>
          <w:sz w:val="20"/>
          <w:szCs w:val="20"/>
        </w:rPr>
        <w:t xml:space="preserve">, justificando a sua conformidade com a tipologia e os objetivos da operação que se pretende implementar, </w:t>
      </w:r>
      <w:r w:rsidR="00705E8B" w:rsidRPr="005707B7">
        <w:rPr>
          <w:color w:val="002060"/>
          <w:sz w:val="20"/>
          <w:szCs w:val="20"/>
        </w:rPr>
        <w:t xml:space="preserve">referenciando </w:t>
      </w:r>
      <w:r w:rsidR="00532409" w:rsidRPr="005707B7">
        <w:rPr>
          <w:color w:val="002060"/>
          <w:sz w:val="20"/>
          <w:szCs w:val="20"/>
        </w:rPr>
        <w:t>eventuais necessidades de articulação com outras entidades e</w:t>
      </w:r>
      <w:r w:rsidR="00FB25AD" w:rsidRPr="005707B7">
        <w:rPr>
          <w:color w:val="002060"/>
          <w:sz w:val="20"/>
          <w:szCs w:val="20"/>
        </w:rPr>
        <w:t xml:space="preserve">nvolvidas na execução </w:t>
      </w:r>
      <w:r w:rsidR="0059746E" w:rsidRPr="005707B7">
        <w:rPr>
          <w:color w:val="002060"/>
          <w:sz w:val="20"/>
          <w:szCs w:val="20"/>
        </w:rPr>
        <w:t>do mesmo</w:t>
      </w:r>
      <w:r w:rsidR="00FB25AD" w:rsidRPr="005707B7">
        <w:rPr>
          <w:color w:val="002060"/>
          <w:sz w:val="20"/>
          <w:szCs w:val="20"/>
        </w:rPr>
        <w:t xml:space="preserve"> (</w:t>
      </w:r>
      <w:r w:rsidR="0028368E" w:rsidRPr="005707B7">
        <w:rPr>
          <w:color w:val="002060"/>
          <w:sz w:val="20"/>
          <w:szCs w:val="20"/>
        </w:rPr>
        <w:t xml:space="preserve">excluindo </w:t>
      </w:r>
      <w:r w:rsidR="00295BC1" w:rsidRPr="005707B7">
        <w:rPr>
          <w:color w:val="002060"/>
          <w:sz w:val="20"/>
          <w:szCs w:val="20"/>
        </w:rPr>
        <w:t>colaboradores</w:t>
      </w:r>
      <w:r w:rsidR="00710785" w:rsidRPr="005707B7">
        <w:rPr>
          <w:color w:val="002060"/>
          <w:sz w:val="20"/>
          <w:szCs w:val="20"/>
        </w:rPr>
        <w:t>,</w:t>
      </w:r>
      <w:r w:rsidR="00295BC1" w:rsidRPr="005707B7">
        <w:rPr>
          <w:color w:val="002060"/>
          <w:sz w:val="20"/>
          <w:szCs w:val="20"/>
        </w:rPr>
        <w:t xml:space="preserve"> ou equivalente</w:t>
      </w:r>
      <w:r w:rsidR="00710785" w:rsidRPr="005707B7">
        <w:rPr>
          <w:color w:val="002060"/>
          <w:sz w:val="20"/>
          <w:szCs w:val="20"/>
        </w:rPr>
        <w:t>,</w:t>
      </w:r>
      <w:r w:rsidR="00295BC1" w:rsidRPr="005707B7">
        <w:rPr>
          <w:color w:val="002060"/>
          <w:sz w:val="20"/>
          <w:szCs w:val="20"/>
        </w:rPr>
        <w:t xml:space="preserve"> </w:t>
      </w:r>
      <w:r w:rsidR="00B32483" w:rsidRPr="005707B7">
        <w:rPr>
          <w:color w:val="002060"/>
          <w:sz w:val="20"/>
          <w:szCs w:val="20"/>
        </w:rPr>
        <w:t>e</w:t>
      </w:r>
      <w:r w:rsidR="00295BC1" w:rsidRPr="005707B7">
        <w:rPr>
          <w:color w:val="002060"/>
          <w:sz w:val="20"/>
          <w:szCs w:val="20"/>
        </w:rPr>
        <w:t xml:space="preserve"> </w:t>
      </w:r>
      <w:r w:rsidR="0028368E" w:rsidRPr="005707B7">
        <w:rPr>
          <w:color w:val="002060"/>
          <w:sz w:val="20"/>
          <w:szCs w:val="20"/>
        </w:rPr>
        <w:t xml:space="preserve">entidades cuja função seja </w:t>
      </w:r>
      <w:r w:rsidR="00AB6465" w:rsidRPr="005707B7">
        <w:rPr>
          <w:color w:val="002060"/>
          <w:sz w:val="20"/>
          <w:szCs w:val="20"/>
        </w:rPr>
        <w:t>estritamente de fornecimento de bens o</w:t>
      </w:r>
      <w:r w:rsidR="00710785" w:rsidRPr="005707B7">
        <w:rPr>
          <w:color w:val="002060"/>
          <w:sz w:val="20"/>
          <w:szCs w:val="20"/>
        </w:rPr>
        <w:t>u</w:t>
      </w:r>
      <w:r w:rsidR="00AB6465" w:rsidRPr="005707B7">
        <w:rPr>
          <w:color w:val="002060"/>
          <w:sz w:val="20"/>
          <w:szCs w:val="20"/>
        </w:rPr>
        <w:t xml:space="preserve"> serviços</w:t>
      </w:r>
      <w:r w:rsidR="00710785" w:rsidRPr="005707B7">
        <w:rPr>
          <w:color w:val="002060"/>
          <w:sz w:val="20"/>
          <w:szCs w:val="20"/>
        </w:rPr>
        <w:t xml:space="preserve">), bem como identificando instrumentos e/ou mecanismos de articulação estabelecidos </w:t>
      </w:r>
      <w:r w:rsidR="00D07879" w:rsidRPr="005707B7">
        <w:rPr>
          <w:color w:val="002060"/>
          <w:sz w:val="20"/>
          <w:szCs w:val="20"/>
        </w:rPr>
        <w:t>ou</w:t>
      </w:r>
      <w:r w:rsidR="00710785" w:rsidRPr="005707B7">
        <w:rPr>
          <w:color w:val="002060"/>
          <w:sz w:val="20"/>
          <w:szCs w:val="20"/>
        </w:rPr>
        <w:t xml:space="preserve"> definido</w:t>
      </w:r>
      <w:r w:rsidR="00D81710" w:rsidRPr="005707B7">
        <w:rPr>
          <w:color w:val="002060"/>
          <w:sz w:val="20"/>
          <w:szCs w:val="20"/>
        </w:rPr>
        <w:t>s</w:t>
      </w:r>
      <w:r w:rsidR="006E3126" w:rsidRPr="005707B7">
        <w:rPr>
          <w:color w:val="002060"/>
          <w:sz w:val="20"/>
          <w:szCs w:val="20"/>
        </w:rPr>
        <w:t xml:space="preserve"> entre promotor de demais envolvidos.</w:t>
      </w:r>
      <w:r w:rsidRPr="005707B7">
        <w:rPr>
          <w:color w:val="FF0000"/>
          <w:sz w:val="20"/>
          <w:szCs w:val="20"/>
        </w:rPr>
        <w:t xml:space="preserve"> </w:t>
      </w:r>
    </w:p>
    <w:p w14:paraId="05244E02" w14:textId="77777777" w:rsidR="000A6687" w:rsidRPr="005707B7" w:rsidRDefault="000A6687" w:rsidP="003D24E6">
      <w:pPr>
        <w:pStyle w:val="PargrafodaLista"/>
        <w:spacing w:after="120" w:line="240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0D44E" wp14:editId="69BD8854">
                <wp:simplePos x="0" y="0"/>
                <wp:positionH relativeFrom="column">
                  <wp:posOffset>257920</wp:posOffset>
                </wp:positionH>
                <wp:positionV relativeFrom="paragraph">
                  <wp:posOffset>22253</wp:posOffset>
                </wp:positionV>
                <wp:extent cx="5901193" cy="657225"/>
                <wp:effectExtent l="0" t="0" r="2349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193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F6110" w14:textId="13297CA5"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BE6B06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3CAB5983" w14:textId="77777777"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495C0FF" w14:textId="77777777"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019B846" w14:textId="77777777" w:rsidR="000A6687" w:rsidRPr="000A6687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0D44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0.3pt;margin-top:1.75pt;width:464.6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" fillcolor="white [3201]" strokeweight=".5pt">
                <v:textbox>
                  <w:txbxContent>
                    <w:p w14:paraId="282F6110" w14:textId="13297CA5"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BE6B06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8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3CAB5983" w14:textId="77777777"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495C0FF" w14:textId="77777777"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019B846" w14:textId="77777777" w:rsidR="000A6687" w:rsidRPr="000A6687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D15288" w14:textId="77777777" w:rsidR="004348C8" w:rsidRPr="005707B7" w:rsidRDefault="004348C8" w:rsidP="004348C8">
      <w:pPr>
        <w:spacing w:after="120" w:line="281" w:lineRule="auto"/>
        <w:jc w:val="both"/>
        <w:rPr>
          <w:rFonts w:ascii="Trebuchet MS" w:hAnsi="Trebuchet MS"/>
        </w:rPr>
      </w:pPr>
    </w:p>
    <w:p w14:paraId="655800E6" w14:textId="4A83047F" w:rsidR="004348C8" w:rsidRPr="005707B7" w:rsidRDefault="004348C8" w:rsidP="004348C8">
      <w:pPr>
        <w:spacing w:after="120" w:line="281" w:lineRule="auto"/>
        <w:jc w:val="both"/>
        <w:rPr>
          <w:rFonts w:ascii="Trebuchet MS" w:hAnsi="Trebuchet MS"/>
        </w:rPr>
      </w:pPr>
    </w:p>
    <w:p w14:paraId="68C1C49D" w14:textId="3713279F" w:rsidR="00AD1713" w:rsidRPr="005707B7" w:rsidRDefault="00AD1713" w:rsidP="00AD1713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5707B7">
        <w:rPr>
          <w:rFonts w:ascii="Trebuchet MS" w:hAnsi="Trebuchet MS"/>
          <w:color w:val="1F497D" w:themeColor="text2"/>
          <w:sz w:val="24"/>
          <w:szCs w:val="24"/>
        </w:rPr>
        <w:t xml:space="preserve">Justificação da necessidade e da oportunidade da realização da Operação </w:t>
      </w:r>
    </w:p>
    <w:p w14:paraId="6CA0A548" w14:textId="5BC88403" w:rsidR="00AD1713" w:rsidRPr="005707B7" w:rsidRDefault="00244DBE" w:rsidP="00244DBE">
      <w:pPr>
        <w:spacing w:after="120" w:line="192" w:lineRule="auto"/>
        <w:ind w:firstLine="360"/>
        <w:jc w:val="both"/>
        <w:rPr>
          <w:color w:val="0F243E" w:themeColor="text2" w:themeShade="80"/>
          <w:sz w:val="20"/>
          <w:szCs w:val="20"/>
        </w:rPr>
      </w:pPr>
      <w:r w:rsidRPr="005707B7">
        <w:rPr>
          <w:color w:val="0F243E" w:themeColor="text2" w:themeShade="80"/>
          <w:sz w:val="20"/>
          <w:szCs w:val="20"/>
        </w:rPr>
        <w:t>Justificar a necessidade e oportunidade da realização da Operação</w:t>
      </w:r>
      <w:r w:rsidR="00AD1713" w:rsidRPr="005707B7">
        <w:rPr>
          <w:color w:val="0F243E" w:themeColor="text2" w:themeShade="80"/>
          <w:sz w:val="20"/>
          <w:szCs w:val="20"/>
        </w:rPr>
        <w:t>.</w:t>
      </w:r>
    </w:p>
    <w:p w14:paraId="69F1AAB9" w14:textId="77777777" w:rsidR="00AD1713" w:rsidRPr="005707B7" w:rsidRDefault="00AD1713" w:rsidP="00AD1713">
      <w:pPr>
        <w:pStyle w:val="PargrafodaLista"/>
        <w:spacing w:after="120" w:line="240" w:lineRule="auto"/>
        <w:ind w:left="792"/>
        <w:contextualSpacing w:val="0"/>
        <w:jc w:val="both"/>
        <w:rPr>
          <w:color w:val="FF0000"/>
          <w:sz w:val="20"/>
          <w:szCs w:val="20"/>
        </w:rPr>
      </w:pPr>
      <w:r w:rsidRPr="005707B7">
        <w:rPr>
          <w:noProof/>
          <w:color w:val="FF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32A147" wp14:editId="5E61D52B">
                <wp:simplePos x="0" y="0"/>
                <wp:positionH relativeFrom="column">
                  <wp:posOffset>234067</wp:posOffset>
                </wp:positionH>
                <wp:positionV relativeFrom="paragraph">
                  <wp:posOffset>18194</wp:posOffset>
                </wp:positionV>
                <wp:extent cx="5925046" cy="6572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0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D39DB" w14:textId="433B678D" w:rsidR="00AD1713" w:rsidRPr="00394B6E" w:rsidRDefault="00AD1713" w:rsidP="00AD1713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D62DF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2D314B58" w14:textId="77777777" w:rsidR="00AD1713" w:rsidRPr="00394B6E" w:rsidRDefault="00AD1713" w:rsidP="00AD1713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57243F11" w14:textId="77777777" w:rsidR="00AD1713" w:rsidRPr="00394B6E" w:rsidRDefault="00AD1713" w:rsidP="00AD1713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4944FAF" w14:textId="77777777" w:rsidR="00AD1713" w:rsidRPr="000A6687" w:rsidRDefault="00AD1713" w:rsidP="00AD1713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2A147" id="Caixa de texto 1" o:spid="_x0000_s1027" type="#_x0000_t202" style="position:absolute;left:0;text-align:left;margin-left:18.45pt;margin-top:1.45pt;width:466.55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" fillcolor="white [3201]" strokeweight=".5pt">
                <v:textbox>
                  <w:txbxContent>
                    <w:p w14:paraId="05CD39DB" w14:textId="433B678D" w:rsidR="00AD1713" w:rsidRPr="00394B6E" w:rsidRDefault="00AD1713" w:rsidP="00AD1713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D62DF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2D314B58" w14:textId="77777777" w:rsidR="00AD1713" w:rsidRPr="00394B6E" w:rsidRDefault="00AD1713" w:rsidP="00AD1713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57243F11" w14:textId="77777777" w:rsidR="00AD1713" w:rsidRPr="00394B6E" w:rsidRDefault="00AD1713" w:rsidP="00AD1713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4944FAF" w14:textId="77777777" w:rsidR="00AD1713" w:rsidRPr="000A6687" w:rsidRDefault="00AD1713" w:rsidP="00AD1713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2F66E0" w14:textId="77777777" w:rsidR="00AD1713" w:rsidRPr="005707B7" w:rsidRDefault="00AD1713" w:rsidP="00AD1713">
      <w:pPr>
        <w:spacing w:after="120" w:line="281" w:lineRule="auto"/>
        <w:jc w:val="both"/>
        <w:rPr>
          <w:rFonts w:ascii="Trebuchet MS" w:hAnsi="Trebuchet MS"/>
          <w:color w:val="FF0000"/>
        </w:rPr>
      </w:pPr>
    </w:p>
    <w:p w14:paraId="708AA040" w14:textId="77777777" w:rsidR="00AD1713" w:rsidRPr="005707B7" w:rsidRDefault="00AD1713" w:rsidP="00AD1713">
      <w:pPr>
        <w:spacing w:after="120" w:line="281" w:lineRule="auto"/>
        <w:jc w:val="both"/>
        <w:rPr>
          <w:rFonts w:ascii="Trebuchet MS" w:hAnsi="Trebuchet MS"/>
        </w:rPr>
      </w:pPr>
    </w:p>
    <w:p w14:paraId="450D5C58" w14:textId="146924FD" w:rsidR="008508B3" w:rsidRPr="005707B7" w:rsidRDefault="00D62DF1" w:rsidP="00284307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2" w:name="_Toc78906195"/>
      <w:r w:rsidRPr="005707B7">
        <w:rPr>
          <w:rFonts w:ascii="Trebuchet MS" w:hAnsi="Trebuchet MS"/>
          <w:color w:val="1F497D" w:themeColor="text2"/>
          <w:sz w:val="24"/>
          <w:szCs w:val="24"/>
        </w:rPr>
        <w:t>C</w:t>
      </w:r>
      <w:r w:rsidR="00340FBE" w:rsidRPr="005707B7">
        <w:rPr>
          <w:rFonts w:ascii="Trebuchet MS" w:hAnsi="Trebuchet MS"/>
          <w:color w:val="1F497D" w:themeColor="text2"/>
          <w:sz w:val="24"/>
          <w:szCs w:val="24"/>
        </w:rPr>
        <w:t xml:space="preserve">aracterização </w:t>
      </w:r>
      <w:r w:rsidR="000444E4" w:rsidRPr="005707B7">
        <w:rPr>
          <w:rFonts w:ascii="Trebuchet MS" w:hAnsi="Trebuchet MS"/>
          <w:color w:val="1F497D" w:themeColor="text2"/>
          <w:sz w:val="24"/>
          <w:szCs w:val="24"/>
        </w:rPr>
        <w:t>t</w:t>
      </w:r>
      <w:r w:rsidR="00A24970" w:rsidRPr="005707B7">
        <w:rPr>
          <w:rFonts w:ascii="Trebuchet MS" w:hAnsi="Trebuchet MS"/>
          <w:color w:val="1F497D" w:themeColor="text2"/>
          <w:sz w:val="24"/>
          <w:szCs w:val="24"/>
        </w:rPr>
        <w:t>écnica</w:t>
      </w:r>
      <w:r w:rsidR="00C67659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0F7E68" w:rsidRPr="005707B7">
        <w:rPr>
          <w:rFonts w:ascii="Trebuchet MS" w:hAnsi="Trebuchet MS"/>
          <w:color w:val="1F497D" w:themeColor="text2"/>
          <w:sz w:val="24"/>
          <w:szCs w:val="24"/>
        </w:rPr>
        <w:t>da Operação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>, incluindo a identificação d</w:t>
      </w:r>
      <w:r w:rsidR="008D0345" w:rsidRPr="005707B7">
        <w:rPr>
          <w:rFonts w:ascii="Trebuchet MS" w:hAnsi="Trebuchet MS"/>
          <w:color w:val="1F497D" w:themeColor="text2"/>
          <w:sz w:val="24"/>
          <w:szCs w:val="24"/>
        </w:rPr>
        <w:t>as principais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AB3B02" w:rsidRPr="005707B7">
        <w:rPr>
          <w:rFonts w:ascii="Trebuchet MS" w:hAnsi="Trebuchet MS"/>
          <w:color w:val="1F497D" w:themeColor="text2"/>
          <w:sz w:val="24"/>
          <w:szCs w:val="24"/>
        </w:rPr>
        <w:t>a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 xml:space="preserve">tividades </w:t>
      </w:r>
      <w:r w:rsidR="007F4CFA" w:rsidRPr="005707B7">
        <w:rPr>
          <w:rFonts w:ascii="Trebuchet MS" w:hAnsi="Trebuchet MS"/>
          <w:color w:val="1F497D" w:themeColor="text2"/>
          <w:sz w:val="24"/>
          <w:szCs w:val="24"/>
        </w:rPr>
        <w:t>ou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AB3B02" w:rsidRPr="005707B7">
        <w:rPr>
          <w:rFonts w:ascii="Trebuchet MS" w:hAnsi="Trebuchet MS"/>
          <w:color w:val="1F497D" w:themeColor="text2"/>
          <w:sz w:val="24"/>
          <w:szCs w:val="24"/>
        </w:rPr>
        <w:t>f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>ases</w:t>
      </w:r>
      <w:bookmarkEnd w:id="2"/>
      <w:r w:rsidR="002A67FB" w:rsidRPr="005707B7">
        <w:rPr>
          <w:rFonts w:ascii="Trebuchet MS" w:hAnsi="Trebuchet MS"/>
          <w:color w:val="1F497D" w:themeColor="text2"/>
          <w:sz w:val="24"/>
          <w:szCs w:val="24"/>
        </w:rPr>
        <w:t xml:space="preserve">, articulação </w:t>
      </w:r>
      <w:r w:rsidR="00595D99" w:rsidRPr="005707B7">
        <w:rPr>
          <w:rFonts w:ascii="Trebuchet MS" w:hAnsi="Trebuchet MS"/>
          <w:color w:val="1F497D" w:themeColor="text2"/>
          <w:sz w:val="24"/>
          <w:szCs w:val="24"/>
        </w:rPr>
        <w:t xml:space="preserve">entre as mesma </w:t>
      </w:r>
      <w:r w:rsidR="002A67FB" w:rsidRPr="005707B7">
        <w:rPr>
          <w:rFonts w:ascii="Trebuchet MS" w:hAnsi="Trebuchet MS"/>
          <w:color w:val="1F497D" w:themeColor="text2"/>
          <w:sz w:val="24"/>
          <w:szCs w:val="24"/>
        </w:rPr>
        <w:t>e resultado</w:t>
      </w:r>
      <w:r w:rsidR="00595D99" w:rsidRPr="005707B7">
        <w:rPr>
          <w:rFonts w:ascii="Trebuchet MS" w:hAnsi="Trebuchet MS"/>
          <w:color w:val="1F497D" w:themeColor="text2"/>
          <w:sz w:val="24"/>
          <w:szCs w:val="24"/>
        </w:rPr>
        <w:t>s esperados</w:t>
      </w:r>
    </w:p>
    <w:p w14:paraId="2C9C8146" w14:textId="2E51AD50" w:rsidR="003D4846" w:rsidRPr="005707B7" w:rsidRDefault="00B91AAA" w:rsidP="00284307">
      <w:pPr>
        <w:pStyle w:val="PargrafodaLista"/>
        <w:spacing w:after="120" w:line="192" w:lineRule="auto"/>
        <w:ind w:left="426"/>
        <w:contextualSpacing w:val="0"/>
        <w:jc w:val="both"/>
        <w:rPr>
          <w:sz w:val="20"/>
          <w:szCs w:val="20"/>
        </w:rPr>
      </w:pPr>
      <w:r w:rsidRPr="005707B7">
        <w:rPr>
          <w:sz w:val="20"/>
          <w:szCs w:val="20"/>
        </w:rPr>
        <w:t>Apresentar uma caracterização técnica</w:t>
      </w:r>
      <w:r w:rsidR="00DD1005" w:rsidRPr="005707B7">
        <w:rPr>
          <w:sz w:val="20"/>
          <w:szCs w:val="20"/>
        </w:rPr>
        <w:t xml:space="preserve"> da operação</w:t>
      </w:r>
      <w:r w:rsidR="002744D7" w:rsidRPr="005707B7">
        <w:rPr>
          <w:sz w:val="20"/>
          <w:szCs w:val="20"/>
        </w:rPr>
        <w:t xml:space="preserve">, identificando </w:t>
      </w:r>
      <w:r w:rsidR="000752B1" w:rsidRPr="005707B7">
        <w:rPr>
          <w:sz w:val="20"/>
          <w:szCs w:val="20"/>
        </w:rPr>
        <w:t>as principais</w:t>
      </w:r>
      <w:r w:rsidR="00C356EF" w:rsidRPr="005707B7">
        <w:rPr>
          <w:sz w:val="20"/>
          <w:szCs w:val="20"/>
        </w:rPr>
        <w:t xml:space="preserve"> atividades ou fases de implementação das mesma</w:t>
      </w:r>
      <w:r w:rsidR="00E91CAC" w:rsidRPr="005707B7">
        <w:rPr>
          <w:sz w:val="20"/>
          <w:szCs w:val="20"/>
        </w:rPr>
        <w:t>s. Deverá também ser explicitada for</w:t>
      </w:r>
      <w:r w:rsidR="00DF3BFD" w:rsidRPr="005707B7">
        <w:rPr>
          <w:sz w:val="20"/>
          <w:szCs w:val="20"/>
        </w:rPr>
        <w:t>ma como se interrelacionam estas atividades ou fase</w:t>
      </w:r>
      <w:r w:rsidR="00943AAB" w:rsidRPr="005707B7">
        <w:rPr>
          <w:sz w:val="20"/>
          <w:szCs w:val="20"/>
        </w:rPr>
        <w:t>s</w:t>
      </w:r>
      <w:r w:rsidR="00DF3BFD" w:rsidRPr="005707B7">
        <w:rPr>
          <w:sz w:val="20"/>
          <w:szCs w:val="20"/>
        </w:rPr>
        <w:t xml:space="preserve">, bem como os resultados </w:t>
      </w:r>
      <w:r w:rsidR="00CC5CF9" w:rsidRPr="005707B7">
        <w:rPr>
          <w:sz w:val="20"/>
          <w:szCs w:val="20"/>
        </w:rPr>
        <w:t xml:space="preserve">ou entregáveis </w:t>
      </w:r>
      <w:r w:rsidR="00DF3BFD" w:rsidRPr="005707B7">
        <w:rPr>
          <w:sz w:val="20"/>
          <w:szCs w:val="20"/>
        </w:rPr>
        <w:t xml:space="preserve">que as mesmas </w:t>
      </w:r>
      <w:r w:rsidR="00CC5CF9" w:rsidRPr="005707B7">
        <w:rPr>
          <w:sz w:val="20"/>
          <w:szCs w:val="20"/>
        </w:rPr>
        <w:t>pretendem alcançar</w:t>
      </w:r>
      <w:r w:rsidR="00943AAB" w:rsidRPr="005707B7">
        <w:rPr>
          <w:sz w:val="20"/>
          <w:szCs w:val="20"/>
        </w:rPr>
        <w:t>.</w:t>
      </w:r>
    </w:p>
    <w:p w14:paraId="0B182416" w14:textId="77777777" w:rsidR="004C365F" w:rsidRPr="005707B7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FF0000"/>
          <w:sz w:val="20"/>
          <w:szCs w:val="20"/>
        </w:rPr>
      </w:pPr>
      <w:r w:rsidRPr="005707B7">
        <w:rPr>
          <w:noProof/>
          <w:color w:val="FF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F3DF6" wp14:editId="3BE8EE98">
                <wp:simplePos x="0" y="0"/>
                <wp:positionH relativeFrom="column">
                  <wp:posOffset>234067</wp:posOffset>
                </wp:positionH>
                <wp:positionV relativeFrom="paragraph">
                  <wp:posOffset>18194</wp:posOffset>
                </wp:positionV>
                <wp:extent cx="5925046" cy="657225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0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44DE4" w14:textId="4502CBA9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690018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45ED0981" w14:textId="1043194D" w:rsidR="004C365F" w:rsidRPr="00394B6E" w:rsidRDefault="000444E4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3192865C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D3951DC" w14:textId="77777777"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3DF6" id="Caixa de texto 6" o:spid="_x0000_s1028" type="#_x0000_t202" style="position:absolute;left:0;text-align:left;margin-left:18.45pt;margin-top:1.45pt;width:466.5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" fillcolor="white [3201]" strokeweight=".5pt">
                <v:textbox>
                  <w:txbxContent>
                    <w:p w14:paraId="40C44DE4" w14:textId="4502CBA9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690018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8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45ED0981" w14:textId="1043194D" w:rsidR="004C365F" w:rsidRPr="00394B6E" w:rsidRDefault="000444E4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3192865C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D3951DC" w14:textId="77777777"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2D28AC" w14:textId="77777777" w:rsidR="004C365F" w:rsidRPr="005707B7" w:rsidRDefault="004C365F" w:rsidP="004C365F">
      <w:pPr>
        <w:spacing w:after="120" w:line="281" w:lineRule="auto"/>
        <w:jc w:val="both"/>
        <w:rPr>
          <w:rFonts w:ascii="Trebuchet MS" w:hAnsi="Trebuchet MS"/>
          <w:color w:val="FF0000"/>
        </w:rPr>
      </w:pPr>
    </w:p>
    <w:p w14:paraId="377E2FAB" w14:textId="77777777" w:rsidR="004C365F" w:rsidRPr="005707B7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14:paraId="3E8BB195" w14:textId="20E0C115" w:rsidR="00A50C82" w:rsidRPr="005707B7" w:rsidRDefault="007B60D1" w:rsidP="00114BE8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" w:name="_Toc78906196"/>
      <w:r w:rsidRPr="005707B7">
        <w:rPr>
          <w:rFonts w:ascii="Trebuchet MS" w:hAnsi="Trebuchet MS"/>
          <w:color w:val="1F497D" w:themeColor="text2"/>
          <w:sz w:val="24"/>
          <w:szCs w:val="24"/>
        </w:rPr>
        <w:t>Descrição da</w:t>
      </w:r>
      <w:r w:rsidR="007F4CFA" w:rsidRPr="005707B7">
        <w:rPr>
          <w:rFonts w:ascii="Trebuchet MS" w:hAnsi="Trebuchet MS"/>
          <w:color w:val="1F497D" w:themeColor="text2"/>
          <w:sz w:val="24"/>
          <w:szCs w:val="24"/>
        </w:rPr>
        <w:t xml:space="preserve">s </w:t>
      </w:r>
      <w:r w:rsidR="00595D99" w:rsidRPr="005707B7">
        <w:rPr>
          <w:rFonts w:ascii="Trebuchet MS" w:hAnsi="Trebuchet MS"/>
          <w:color w:val="1F497D" w:themeColor="text2"/>
          <w:sz w:val="24"/>
          <w:szCs w:val="24"/>
        </w:rPr>
        <w:t>a</w:t>
      </w:r>
      <w:r w:rsidR="007F4CFA" w:rsidRPr="005707B7">
        <w:rPr>
          <w:rFonts w:ascii="Trebuchet MS" w:hAnsi="Trebuchet MS"/>
          <w:color w:val="1F497D" w:themeColor="text2"/>
          <w:sz w:val="24"/>
          <w:szCs w:val="24"/>
        </w:rPr>
        <w:t>tividades ou fases, respetiva calenda</w:t>
      </w:r>
      <w:r w:rsidR="006143D0" w:rsidRPr="005707B7">
        <w:rPr>
          <w:rFonts w:ascii="Trebuchet MS" w:hAnsi="Trebuchet MS"/>
          <w:color w:val="1F497D" w:themeColor="text2"/>
          <w:sz w:val="24"/>
          <w:szCs w:val="24"/>
        </w:rPr>
        <w:t>rização</w:t>
      </w:r>
      <w:r w:rsidR="00D51B8C" w:rsidRPr="005707B7">
        <w:rPr>
          <w:rFonts w:ascii="Trebuchet MS" w:hAnsi="Trebuchet MS"/>
          <w:color w:val="1F497D" w:themeColor="text2"/>
          <w:sz w:val="24"/>
          <w:szCs w:val="24"/>
        </w:rPr>
        <w:t xml:space="preserve">, </w:t>
      </w:r>
      <w:r w:rsidR="00315706" w:rsidRPr="005707B7">
        <w:rPr>
          <w:rFonts w:ascii="Trebuchet MS" w:hAnsi="Trebuchet MS"/>
          <w:color w:val="1F497D" w:themeColor="text2"/>
          <w:sz w:val="24"/>
          <w:szCs w:val="24"/>
        </w:rPr>
        <w:t xml:space="preserve">custo </w:t>
      </w:r>
      <w:r w:rsidR="006143D0" w:rsidRPr="005707B7">
        <w:rPr>
          <w:rFonts w:ascii="Trebuchet MS" w:hAnsi="Trebuchet MS"/>
          <w:color w:val="1F497D" w:themeColor="text2"/>
          <w:sz w:val="24"/>
          <w:szCs w:val="24"/>
        </w:rPr>
        <w:t xml:space="preserve">e </w:t>
      </w:r>
      <w:r w:rsidR="00315706" w:rsidRPr="005707B7">
        <w:rPr>
          <w:rFonts w:ascii="Trebuchet MS" w:hAnsi="Trebuchet MS"/>
          <w:color w:val="1F497D" w:themeColor="text2"/>
          <w:sz w:val="24"/>
          <w:szCs w:val="24"/>
        </w:rPr>
        <w:t xml:space="preserve">resultados </w:t>
      </w:r>
      <w:bookmarkEnd w:id="3"/>
    </w:p>
    <w:p w14:paraId="344E3BB0" w14:textId="04252CC1" w:rsidR="00F8115B" w:rsidRPr="005707B7" w:rsidRDefault="0020598C" w:rsidP="006D7567">
      <w:pPr>
        <w:pStyle w:val="PargrafodaLista"/>
        <w:spacing w:after="120" w:line="192" w:lineRule="auto"/>
        <w:ind w:left="426"/>
        <w:contextualSpacing w:val="0"/>
        <w:jc w:val="both"/>
        <w:rPr>
          <w:color w:val="0F243E" w:themeColor="text2" w:themeShade="80"/>
          <w:sz w:val="20"/>
          <w:szCs w:val="20"/>
        </w:rPr>
      </w:pPr>
      <w:r w:rsidRPr="005707B7">
        <w:rPr>
          <w:color w:val="0F243E" w:themeColor="text2" w:themeShade="80"/>
          <w:sz w:val="20"/>
          <w:szCs w:val="20"/>
        </w:rPr>
        <w:t xml:space="preserve">Identificação </w:t>
      </w:r>
      <w:r w:rsidR="00595D99" w:rsidRPr="005707B7">
        <w:rPr>
          <w:color w:val="0F243E" w:themeColor="text2" w:themeShade="80"/>
          <w:sz w:val="20"/>
          <w:szCs w:val="20"/>
        </w:rPr>
        <w:t>e descrição das atividades ou fase</w:t>
      </w:r>
      <w:r w:rsidR="00315706" w:rsidRPr="005707B7">
        <w:rPr>
          <w:color w:val="0F243E" w:themeColor="text2" w:themeShade="80"/>
          <w:sz w:val="20"/>
          <w:szCs w:val="20"/>
        </w:rPr>
        <w:t>s prevista</w:t>
      </w:r>
      <w:r w:rsidR="00F8115B" w:rsidRPr="005707B7">
        <w:rPr>
          <w:color w:val="0F243E" w:themeColor="text2" w:themeShade="80"/>
          <w:sz w:val="20"/>
          <w:szCs w:val="20"/>
        </w:rPr>
        <w:t>s</w:t>
      </w:r>
      <w:r w:rsidR="00315706" w:rsidRPr="005707B7">
        <w:rPr>
          <w:color w:val="0F243E" w:themeColor="text2" w:themeShade="80"/>
          <w:sz w:val="20"/>
          <w:szCs w:val="20"/>
        </w:rPr>
        <w:t xml:space="preserve"> para a Operação. Deverá também ser explicitada a res</w:t>
      </w:r>
      <w:r w:rsidR="007D0F37" w:rsidRPr="005707B7">
        <w:rPr>
          <w:color w:val="0F243E" w:themeColor="text2" w:themeShade="80"/>
          <w:sz w:val="20"/>
          <w:szCs w:val="20"/>
        </w:rPr>
        <w:t>petiva</w:t>
      </w:r>
      <w:r w:rsidR="00315706" w:rsidRPr="005707B7">
        <w:rPr>
          <w:color w:val="0F243E" w:themeColor="text2" w:themeShade="80"/>
          <w:sz w:val="20"/>
          <w:szCs w:val="20"/>
        </w:rPr>
        <w:t xml:space="preserve"> </w:t>
      </w:r>
      <w:r w:rsidR="007239D3" w:rsidRPr="005707B7">
        <w:rPr>
          <w:color w:val="0F243E" w:themeColor="text2" w:themeShade="80"/>
          <w:sz w:val="20"/>
          <w:szCs w:val="20"/>
        </w:rPr>
        <w:t>calendarização</w:t>
      </w:r>
      <w:r w:rsidR="00F8115B" w:rsidRPr="005707B7">
        <w:rPr>
          <w:color w:val="0F243E" w:themeColor="text2" w:themeShade="80"/>
          <w:sz w:val="20"/>
          <w:szCs w:val="20"/>
        </w:rPr>
        <w:t xml:space="preserve"> (tendo em consideração as datas das despesas que delimitam o início e o fim de cada uma)</w:t>
      </w:r>
      <w:r w:rsidR="00315706" w:rsidRPr="005707B7">
        <w:rPr>
          <w:color w:val="0F243E" w:themeColor="text2" w:themeShade="80"/>
          <w:sz w:val="20"/>
          <w:szCs w:val="20"/>
        </w:rPr>
        <w:t xml:space="preserve">, </w:t>
      </w:r>
      <w:r w:rsidR="007D0F37" w:rsidRPr="005707B7">
        <w:rPr>
          <w:color w:val="0F243E" w:themeColor="text2" w:themeShade="80"/>
          <w:sz w:val="20"/>
          <w:szCs w:val="20"/>
        </w:rPr>
        <w:t>eventuais</w:t>
      </w:r>
      <w:r w:rsidR="00315706" w:rsidRPr="005707B7">
        <w:rPr>
          <w:color w:val="0F243E" w:themeColor="text2" w:themeShade="80"/>
          <w:sz w:val="20"/>
          <w:szCs w:val="20"/>
        </w:rPr>
        <w:t xml:space="preserve"> interdependências</w:t>
      </w:r>
      <w:r w:rsidR="007D0F37" w:rsidRPr="005707B7">
        <w:rPr>
          <w:color w:val="0F243E" w:themeColor="text2" w:themeShade="80"/>
          <w:sz w:val="20"/>
          <w:szCs w:val="20"/>
        </w:rPr>
        <w:t>, assim como</w:t>
      </w:r>
      <w:r w:rsidR="00A50C82" w:rsidRPr="005707B7">
        <w:rPr>
          <w:color w:val="0F243E" w:themeColor="text2" w:themeShade="80"/>
          <w:sz w:val="20"/>
          <w:szCs w:val="20"/>
        </w:rPr>
        <w:t xml:space="preserve"> resultados</w:t>
      </w:r>
      <w:r w:rsidR="007D0F37" w:rsidRPr="005707B7">
        <w:rPr>
          <w:color w:val="0F243E" w:themeColor="text2" w:themeShade="80"/>
          <w:sz w:val="20"/>
          <w:szCs w:val="20"/>
        </w:rPr>
        <w:t xml:space="preserve"> ou entregáveis</w:t>
      </w:r>
      <w:r w:rsidR="00A50C82" w:rsidRPr="005707B7">
        <w:rPr>
          <w:color w:val="0F243E" w:themeColor="text2" w:themeShade="80"/>
          <w:sz w:val="20"/>
          <w:szCs w:val="20"/>
        </w:rPr>
        <w:t xml:space="preserve"> previstos </w:t>
      </w:r>
      <w:r w:rsidR="004D78B8" w:rsidRPr="005707B7">
        <w:rPr>
          <w:color w:val="0F243E" w:themeColor="text2" w:themeShade="80"/>
          <w:sz w:val="20"/>
          <w:szCs w:val="20"/>
        </w:rPr>
        <w:t>em</w:t>
      </w:r>
      <w:r w:rsidR="00A50C82" w:rsidRPr="005707B7">
        <w:rPr>
          <w:color w:val="0F243E" w:themeColor="text2" w:themeShade="80"/>
          <w:sz w:val="20"/>
          <w:szCs w:val="20"/>
        </w:rPr>
        <w:t xml:space="preserve"> cada </w:t>
      </w:r>
      <w:r w:rsidR="008F127A" w:rsidRPr="005707B7">
        <w:rPr>
          <w:color w:val="0F243E" w:themeColor="text2" w:themeShade="80"/>
          <w:sz w:val="20"/>
          <w:szCs w:val="20"/>
        </w:rPr>
        <w:t>atividade</w:t>
      </w:r>
      <w:r w:rsidR="004D78B8" w:rsidRPr="005707B7">
        <w:rPr>
          <w:color w:val="0F243E" w:themeColor="text2" w:themeShade="80"/>
          <w:sz w:val="20"/>
          <w:szCs w:val="20"/>
        </w:rPr>
        <w:t xml:space="preserve"> ou fase</w:t>
      </w:r>
      <w:r w:rsidR="007D0F37" w:rsidRPr="005707B7">
        <w:rPr>
          <w:color w:val="0F243E" w:themeColor="text2" w:themeShade="80"/>
          <w:sz w:val="20"/>
          <w:szCs w:val="20"/>
        </w:rPr>
        <w:t>.</w:t>
      </w:r>
      <w:r w:rsidR="000038E5" w:rsidRPr="005707B7">
        <w:rPr>
          <w:color w:val="0F243E" w:themeColor="text2" w:themeShade="80"/>
          <w:sz w:val="20"/>
          <w:szCs w:val="20"/>
        </w:rPr>
        <w:t xml:space="preserve"> Deverão ainda ser </w:t>
      </w:r>
      <w:r w:rsidR="002E77BF" w:rsidRPr="005707B7">
        <w:rPr>
          <w:color w:val="0F243E" w:themeColor="text2" w:themeShade="80"/>
          <w:sz w:val="20"/>
          <w:szCs w:val="20"/>
        </w:rPr>
        <w:t>apresentados os custos estimados (ou já incorridos</w:t>
      </w:r>
      <w:r w:rsidR="002E5CFF" w:rsidRPr="005707B7">
        <w:rPr>
          <w:color w:val="0F243E" w:themeColor="text2" w:themeShade="80"/>
          <w:sz w:val="20"/>
          <w:szCs w:val="20"/>
        </w:rPr>
        <w:t>,</w:t>
      </w:r>
      <w:r w:rsidR="00A1643F" w:rsidRPr="005707B7">
        <w:rPr>
          <w:color w:val="0F243E" w:themeColor="text2" w:themeShade="80"/>
          <w:sz w:val="20"/>
          <w:szCs w:val="20"/>
        </w:rPr>
        <w:t xml:space="preserve"> se aplicável) para cada fase atividade ou fase</w:t>
      </w:r>
      <w:r w:rsidR="00420878" w:rsidRPr="005707B7">
        <w:rPr>
          <w:color w:val="0F243E" w:themeColor="text2" w:themeShade="80"/>
          <w:sz w:val="20"/>
          <w:szCs w:val="20"/>
        </w:rPr>
        <w:t xml:space="preserve">, bem como </w:t>
      </w:r>
      <w:r w:rsidR="003C206E" w:rsidRPr="005707B7">
        <w:rPr>
          <w:color w:val="0F243E" w:themeColor="text2" w:themeShade="80"/>
          <w:sz w:val="20"/>
          <w:szCs w:val="20"/>
        </w:rPr>
        <w:t xml:space="preserve">as respetivas </w:t>
      </w:r>
      <w:r w:rsidR="00B43F4F" w:rsidRPr="005707B7">
        <w:rPr>
          <w:color w:val="0F243E" w:themeColor="text2" w:themeShade="80"/>
          <w:sz w:val="20"/>
          <w:szCs w:val="20"/>
        </w:rPr>
        <w:t xml:space="preserve">fontes de verificação ou </w:t>
      </w:r>
      <w:r w:rsidR="00164029" w:rsidRPr="005707B7">
        <w:rPr>
          <w:color w:val="0F243E" w:themeColor="text2" w:themeShade="80"/>
          <w:sz w:val="20"/>
          <w:szCs w:val="20"/>
        </w:rPr>
        <w:t xml:space="preserve">suporte </w:t>
      </w:r>
      <w:r w:rsidR="00BE77D1" w:rsidRPr="005707B7">
        <w:rPr>
          <w:color w:val="0F243E" w:themeColor="text2" w:themeShade="80"/>
          <w:sz w:val="20"/>
          <w:szCs w:val="20"/>
        </w:rPr>
        <w:t>à</w:t>
      </w:r>
      <w:r w:rsidR="00164029" w:rsidRPr="005707B7">
        <w:rPr>
          <w:color w:val="0F243E" w:themeColor="text2" w:themeShade="80"/>
          <w:sz w:val="20"/>
          <w:szCs w:val="20"/>
        </w:rPr>
        <w:t xml:space="preserve"> estima</w:t>
      </w:r>
      <w:r w:rsidR="00BE77D1" w:rsidRPr="005707B7">
        <w:rPr>
          <w:color w:val="0F243E" w:themeColor="text2" w:themeShade="80"/>
          <w:sz w:val="20"/>
          <w:szCs w:val="20"/>
        </w:rPr>
        <w:t xml:space="preserve">do </w:t>
      </w:r>
      <w:r w:rsidR="00EA5A0B" w:rsidRPr="005707B7">
        <w:rPr>
          <w:color w:val="0F243E" w:themeColor="text2" w:themeShade="80"/>
          <w:sz w:val="20"/>
          <w:szCs w:val="20"/>
        </w:rPr>
        <w:t xml:space="preserve">do </w:t>
      </w:r>
      <w:r w:rsidR="00BE77D1" w:rsidRPr="005707B7">
        <w:rPr>
          <w:color w:val="0F243E" w:themeColor="text2" w:themeShade="80"/>
          <w:sz w:val="20"/>
          <w:szCs w:val="20"/>
        </w:rPr>
        <w:t>custo</w:t>
      </w:r>
      <w:r w:rsidR="00B43F4F" w:rsidRPr="005707B7">
        <w:rPr>
          <w:color w:val="0F243E" w:themeColor="text2" w:themeShade="80"/>
          <w:sz w:val="20"/>
          <w:szCs w:val="20"/>
        </w:rPr>
        <w:t>.</w:t>
      </w:r>
    </w:p>
    <w:p w14:paraId="7ADA3B15" w14:textId="4F01F5CE" w:rsidR="004C365F" w:rsidRPr="005707B7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FF0000"/>
          <w:sz w:val="20"/>
          <w:szCs w:val="20"/>
        </w:rPr>
      </w:pPr>
      <w:r w:rsidRPr="005707B7">
        <w:rPr>
          <w:noProof/>
          <w:color w:val="FF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14959C" wp14:editId="50BC43C2">
                <wp:simplePos x="0" y="0"/>
                <wp:positionH relativeFrom="column">
                  <wp:posOffset>234067</wp:posOffset>
                </wp:positionH>
                <wp:positionV relativeFrom="paragraph">
                  <wp:posOffset>17476</wp:posOffset>
                </wp:positionV>
                <wp:extent cx="5925046" cy="65722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0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5C3A7" w14:textId="1B8DBA9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4E0BC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</w:t>
                            </w:r>
                          </w:p>
                          <w:p w14:paraId="543FD8D9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06EEE5A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ABAAD4A" w14:textId="77777777"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959C" id="Caixa de texto 8" o:spid="_x0000_s1029" type="#_x0000_t202" style="position:absolute;left:0;text-align:left;margin-left:18.45pt;margin-top:1.4pt;width:466.5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hZggIAAJQ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" fillcolor="white [3201]" strokeweight=".5pt">
                <v:textbox>
                  <w:txbxContent>
                    <w:p w14:paraId="6B55C3A7" w14:textId="1B8DBA9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4E0BC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4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</w:t>
                      </w:r>
                    </w:p>
                    <w:p w14:paraId="543FD8D9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06EEE5A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ABAAD4A" w14:textId="77777777"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B8735" w14:textId="3039F1DD" w:rsidR="00BB3A1A" w:rsidRPr="005707B7" w:rsidRDefault="00A76C19" w:rsidP="00BB3A1A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" w:name="_Toc78906197"/>
      <w:r w:rsidRPr="005707B7">
        <w:rPr>
          <w:rFonts w:ascii="Trebuchet MS" w:hAnsi="Trebuchet MS"/>
          <w:color w:val="1F497D" w:themeColor="text2"/>
          <w:sz w:val="24"/>
          <w:szCs w:val="24"/>
        </w:rPr>
        <w:lastRenderedPageBreak/>
        <w:t>Identificação e justificação do enquadramento da Operação em</w:t>
      </w:r>
      <w:r w:rsidR="00F628A0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041083" w:rsidRPr="005707B7">
        <w:rPr>
          <w:rFonts w:ascii="Trebuchet MS" w:hAnsi="Trebuchet MS"/>
          <w:color w:val="1F497D" w:themeColor="text2"/>
          <w:sz w:val="24"/>
          <w:szCs w:val="24"/>
        </w:rPr>
        <w:t>Programas</w:t>
      </w:r>
      <w:r w:rsidR="00C77A14" w:rsidRPr="005707B7">
        <w:rPr>
          <w:rFonts w:ascii="Trebuchet MS" w:hAnsi="Trebuchet MS"/>
          <w:color w:val="1F497D" w:themeColor="text2"/>
          <w:sz w:val="24"/>
          <w:szCs w:val="24"/>
        </w:rPr>
        <w:t>, Planos</w:t>
      </w:r>
      <w:r w:rsidR="006B72C7" w:rsidRPr="005707B7">
        <w:rPr>
          <w:rFonts w:ascii="Trebuchet MS" w:hAnsi="Trebuchet MS"/>
          <w:color w:val="1F497D" w:themeColor="text2"/>
          <w:sz w:val="24"/>
          <w:szCs w:val="24"/>
        </w:rPr>
        <w:t xml:space="preserve"> Estratégias formais</w:t>
      </w:r>
      <w:r w:rsidRPr="005707B7">
        <w:rPr>
          <w:rFonts w:ascii="Trebuchet MS" w:hAnsi="Trebuchet MS"/>
          <w:color w:val="1F497D" w:themeColor="text2"/>
          <w:sz w:val="24"/>
          <w:szCs w:val="24"/>
        </w:rPr>
        <w:t>, ou equivalente</w:t>
      </w:r>
      <w:r w:rsidR="00976613" w:rsidRPr="005707B7">
        <w:rPr>
          <w:rFonts w:ascii="Trebuchet MS" w:hAnsi="Trebuchet MS"/>
          <w:color w:val="1F497D" w:themeColor="text2"/>
          <w:sz w:val="24"/>
          <w:szCs w:val="24"/>
        </w:rPr>
        <w:t>.</w:t>
      </w:r>
      <w:bookmarkEnd w:id="4"/>
      <w:r w:rsidR="00BB3A1A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14:paraId="19F9E3A0" w14:textId="1CE21096" w:rsidR="003C0666" w:rsidRPr="005707B7" w:rsidRDefault="00BB3A1A" w:rsidP="00BB3A1A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color w:val="002060"/>
          <w:sz w:val="20"/>
          <w:szCs w:val="20"/>
        </w:rPr>
        <w:t>Identificação</w:t>
      </w:r>
      <w:r w:rsidR="00066D3A" w:rsidRPr="005707B7">
        <w:rPr>
          <w:color w:val="002060"/>
          <w:sz w:val="20"/>
          <w:szCs w:val="20"/>
        </w:rPr>
        <w:t xml:space="preserve"> e justificação </w:t>
      </w:r>
      <w:r w:rsidR="000E67F5" w:rsidRPr="005707B7">
        <w:rPr>
          <w:color w:val="002060"/>
          <w:sz w:val="20"/>
          <w:szCs w:val="20"/>
        </w:rPr>
        <w:t>do enquadramento da Operação em</w:t>
      </w:r>
      <w:r w:rsidR="003C0666" w:rsidRPr="005707B7">
        <w:rPr>
          <w:color w:val="002060"/>
          <w:sz w:val="20"/>
          <w:szCs w:val="20"/>
        </w:rPr>
        <w:t xml:space="preserve"> Planos</w:t>
      </w:r>
      <w:r w:rsidR="006B72C7" w:rsidRPr="005707B7">
        <w:rPr>
          <w:color w:val="002060"/>
          <w:sz w:val="20"/>
          <w:szCs w:val="20"/>
        </w:rPr>
        <w:t>,</w:t>
      </w:r>
      <w:r w:rsidR="003C0666" w:rsidRPr="005707B7">
        <w:rPr>
          <w:color w:val="002060"/>
          <w:sz w:val="20"/>
          <w:szCs w:val="20"/>
        </w:rPr>
        <w:t xml:space="preserve"> Programa ou </w:t>
      </w:r>
      <w:r w:rsidR="006B72C7" w:rsidRPr="005707B7">
        <w:rPr>
          <w:color w:val="002060"/>
          <w:sz w:val="20"/>
          <w:szCs w:val="20"/>
        </w:rPr>
        <w:t xml:space="preserve">Estratégias formais em que a operação se insira ou </w:t>
      </w:r>
      <w:r w:rsidR="000A1173" w:rsidRPr="005707B7">
        <w:rPr>
          <w:color w:val="002060"/>
          <w:sz w:val="20"/>
          <w:szCs w:val="20"/>
        </w:rPr>
        <w:t>pretenda dar resposta, com especificação dos objetivos, medidas ou iniciativas a que a operação vise</w:t>
      </w:r>
      <w:r w:rsidR="005C7E77" w:rsidRPr="005707B7">
        <w:rPr>
          <w:color w:val="002060"/>
          <w:sz w:val="20"/>
          <w:szCs w:val="20"/>
        </w:rPr>
        <w:t xml:space="preserve"> dar resposta.</w:t>
      </w:r>
    </w:p>
    <w:p w14:paraId="2086BABB" w14:textId="77777777" w:rsidR="00BB3A1A" w:rsidRPr="005707B7" w:rsidRDefault="00BB3A1A" w:rsidP="00BB3A1A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285E31" wp14:editId="19B24ECD">
                <wp:simplePos x="0" y="0"/>
                <wp:positionH relativeFrom="column">
                  <wp:posOffset>281774</wp:posOffset>
                </wp:positionH>
                <wp:positionV relativeFrom="paragraph">
                  <wp:posOffset>22170</wp:posOffset>
                </wp:positionV>
                <wp:extent cx="5877339" cy="657225"/>
                <wp:effectExtent l="0" t="0" r="28575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8B877" w14:textId="63487E53" w:rsidR="00BB3A1A" w:rsidRPr="00394B6E" w:rsidRDefault="00BB3A1A" w:rsidP="00BB3A1A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áx. </w:t>
                            </w:r>
                            <w:r w:rsidR="0097661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4C197862" w14:textId="77777777" w:rsidR="00BB3A1A" w:rsidRPr="00394B6E" w:rsidRDefault="00BB3A1A" w:rsidP="00BB3A1A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82C2890" w14:textId="77777777" w:rsidR="00BB3A1A" w:rsidRPr="00394B6E" w:rsidRDefault="00BB3A1A" w:rsidP="00BB3A1A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11CD170" w14:textId="77777777" w:rsidR="00BB3A1A" w:rsidRPr="000A6687" w:rsidRDefault="00BB3A1A" w:rsidP="00BB3A1A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5E31" id="Caixa de texto 10" o:spid="_x0000_s1030" type="#_x0000_t202" style="position:absolute;left:0;text-align:left;margin-left:22.2pt;margin-top:1.75pt;width:462.8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" fillcolor="white [3201]" strokeweight=".5pt">
                <v:textbox>
                  <w:txbxContent>
                    <w:p w14:paraId="4488B877" w14:textId="63487E53" w:rsidR="00BB3A1A" w:rsidRPr="00394B6E" w:rsidRDefault="00BB3A1A" w:rsidP="00BB3A1A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áx. </w:t>
                      </w:r>
                      <w:r w:rsidR="0097661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3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4C197862" w14:textId="77777777" w:rsidR="00BB3A1A" w:rsidRPr="00394B6E" w:rsidRDefault="00BB3A1A" w:rsidP="00BB3A1A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082C2890" w14:textId="77777777" w:rsidR="00BB3A1A" w:rsidRPr="00394B6E" w:rsidRDefault="00BB3A1A" w:rsidP="00BB3A1A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11CD170" w14:textId="77777777" w:rsidR="00BB3A1A" w:rsidRPr="000A6687" w:rsidRDefault="00BB3A1A" w:rsidP="00BB3A1A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B66AF4" w14:textId="41C472D0" w:rsidR="00BB3A1A" w:rsidRPr="005707B7" w:rsidRDefault="00BB3A1A" w:rsidP="00BB3A1A">
      <w:pPr>
        <w:spacing w:after="120" w:line="281" w:lineRule="auto"/>
        <w:jc w:val="both"/>
        <w:rPr>
          <w:rFonts w:ascii="Trebuchet MS" w:hAnsi="Trebuchet MS"/>
        </w:rPr>
      </w:pPr>
    </w:p>
    <w:p w14:paraId="287562D1" w14:textId="0312E09B" w:rsidR="004A7CC7" w:rsidRPr="005707B7" w:rsidRDefault="004A7CC7" w:rsidP="00BB3A1A">
      <w:pPr>
        <w:spacing w:after="120" w:line="281" w:lineRule="auto"/>
        <w:jc w:val="both"/>
        <w:rPr>
          <w:rFonts w:ascii="Trebuchet MS" w:hAnsi="Trebuchet MS"/>
        </w:rPr>
      </w:pPr>
    </w:p>
    <w:p w14:paraId="6EB83C9F" w14:textId="79BA1C9C" w:rsidR="00B274FE" w:rsidRPr="005707B7" w:rsidRDefault="000E67F5" w:rsidP="00B274FE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5707B7">
        <w:rPr>
          <w:rFonts w:ascii="Trebuchet MS" w:hAnsi="Trebuchet MS"/>
          <w:color w:val="1F497D" w:themeColor="text2"/>
          <w:sz w:val="24"/>
          <w:szCs w:val="24"/>
        </w:rPr>
        <w:t>Referência a</w:t>
      </w:r>
      <w:r w:rsidR="00B274FE" w:rsidRPr="005707B7">
        <w:rPr>
          <w:rFonts w:ascii="Trebuchet MS" w:hAnsi="Trebuchet MS"/>
          <w:color w:val="1F497D" w:themeColor="text2"/>
          <w:sz w:val="24"/>
          <w:szCs w:val="24"/>
        </w:rPr>
        <w:t xml:space="preserve"> Disposições legais, Normas técnicas, Pareceres prévios</w:t>
      </w:r>
      <w:r w:rsidRPr="005707B7">
        <w:rPr>
          <w:rFonts w:ascii="Trebuchet MS" w:hAnsi="Trebuchet MS"/>
          <w:color w:val="1F497D" w:themeColor="text2"/>
          <w:sz w:val="24"/>
          <w:szCs w:val="24"/>
        </w:rPr>
        <w:t xml:space="preserve"> aplicáveis</w:t>
      </w:r>
      <w:r w:rsidR="00B274FE" w:rsidRPr="005707B7">
        <w:rPr>
          <w:rFonts w:ascii="Trebuchet MS" w:hAnsi="Trebuchet MS"/>
          <w:color w:val="1F497D" w:themeColor="text2"/>
          <w:sz w:val="24"/>
          <w:szCs w:val="24"/>
        </w:rPr>
        <w:t xml:space="preserve">. </w:t>
      </w:r>
    </w:p>
    <w:p w14:paraId="22D81AEF" w14:textId="6D2F5191" w:rsidR="00B274FE" w:rsidRPr="005707B7" w:rsidRDefault="00B274FE" w:rsidP="00B274FE">
      <w:pPr>
        <w:pStyle w:val="PargrafodaLista"/>
        <w:spacing w:after="120" w:line="192" w:lineRule="auto"/>
        <w:ind w:left="426"/>
        <w:contextualSpacing w:val="0"/>
        <w:jc w:val="both"/>
        <w:rPr>
          <w:color w:val="FF0000"/>
          <w:sz w:val="20"/>
          <w:szCs w:val="20"/>
        </w:rPr>
      </w:pPr>
      <w:r w:rsidRPr="005707B7">
        <w:rPr>
          <w:color w:val="002060"/>
          <w:sz w:val="20"/>
          <w:szCs w:val="20"/>
        </w:rPr>
        <w:t>Deverão ser identificadas as disposições legais, normas técnicas, pareceres</w:t>
      </w:r>
      <w:r w:rsidR="000E67F5" w:rsidRPr="005707B7">
        <w:rPr>
          <w:color w:val="002060"/>
          <w:sz w:val="20"/>
          <w:szCs w:val="20"/>
        </w:rPr>
        <w:t>, a</w:t>
      </w:r>
      <w:r w:rsidRPr="005707B7">
        <w:rPr>
          <w:color w:val="002060"/>
          <w:sz w:val="20"/>
          <w:szCs w:val="20"/>
        </w:rPr>
        <w:t xml:space="preserve">utorizações </w:t>
      </w:r>
      <w:r w:rsidR="000E67F5" w:rsidRPr="005707B7">
        <w:rPr>
          <w:color w:val="002060"/>
          <w:sz w:val="20"/>
          <w:szCs w:val="20"/>
        </w:rPr>
        <w:t xml:space="preserve">ou outras formalidades equivalentes </w:t>
      </w:r>
      <w:r w:rsidR="00794837" w:rsidRPr="005707B7">
        <w:rPr>
          <w:color w:val="002060"/>
          <w:sz w:val="20"/>
          <w:szCs w:val="20"/>
        </w:rPr>
        <w:t>que devam ser observados e cumpridos pela Operação e/ou</w:t>
      </w:r>
      <w:r w:rsidR="000E67F5" w:rsidRPr="005707B7">
        <w:rPr>
          <w:color w:val="002060"/>
          <w:sz w:val="20"/>
          <w:szCs w:val="20"/>
        </w:rPr>
        <w:t xml:space="preserve"> Beneficiário</w:t>
      </w:r>
      <w:r w:rsidR="00794837" w:rsidRPr="005707B7">
        <w:rPr>
          <w:color w:val="002060"/>
          <w:sz w:val="20"/>
          <w:szCs w:val="20"/>
        </w:rPr>
        <w:t>.</w:t>
      </w:r>
    </w:p>
    <w:p w14:paraId="09BEB67B" w14:textId="2E425887" w:rsidR="00B274FE" w:rsidRPr="005707B7" w:rsidRDefault="000E67F5" w:rsidP="00BB3A1A">
      <w:pPr>
        <w:spacing w:after="120" w:line="281" w:lineRule="auto"/>
        <w:jc w:val="both"/>
        <w:rPr>
          <w:rFonts w:ascii="Trebuchet MS" w:hAnsi="Trebuchet MS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DD15AB" wp14:editId="424AEF5C">
                <wp:simplePos x="0" y="0"/>
                <wp:positionH relativeFrom="margin">
                  <wp:align>right</wp:align>
                </wp:positionH>
                <wp:positionV relativeFrom="paragraph">
                  <wp:posOffset>4807</wp:posOffset>
                </wp:positionV>
                <wp:extent cx="5877339" cy="6572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270990" w14:textId="77777777" w:rsidR="000E67F5" w:rsidRPr="00394B6E" w:rsidRDefault="000E67F5" w:rsidP="000E67F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áx. 3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49A6AFEE" w14:textId="77777777" w:rsidR="000E67F5" w:rsidRPr="00394B6E" w:rsidRDefault="000E67F5" w:rsidP="000E67F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AB81667" w14:textId="77777777" w:rsidR="000E67F5" w:rsidRPr="00394B6E" w:rsidRDefault="000E67F5" w:rsidP="000E67F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3403833" w14:textId="77777777" w:rsidR="000E67F5" w:rsidRPr="000A6687" w:rsidRDefault="000E67F5" w:rsidP="000E67F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D15AB" id="Caixa de texto 2" o:spid="_x0000_s1031" type="#_x0000_t202" style="position:absolute;left:0;text-align:left;margin-left:411.6pt;margin-top:.4pt;width:462.8pt;height:51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" fillcolor="window" strokeweight=".5pt">
                <v:textbox>
                  <w:txbxContent>
                    <w:p w14:paraId="59270990" w14:textId="77777777" w:rsidR="000E67F5" w:rsidRPr="00394B6E" w:rsidRDefault="000E67F5" w:rsidP="000E67F5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áx. 3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49A6AFEE" w14:textId="77777777" w:rsidR="000E67F5" w:rsidRPr="00394B6E" w:rsidRDefault="000E67F5" w:rsidP="000E67F5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AB81667" w14:textId="77777777" w:rsidR="000E67F5" w:rsidRPr="00394B6E" w:rsidRDefault="000E67F5" w:rsidP="000E67F5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3403833" w14:textId="77777777" w:rsidR="000E67F5" w:rsidRPr="000A6687" w:rsidRDefault="000E67F5" w:rsidP="000E67F5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8814D" w14:textId="28E3CA7C" w:rsidR="000E67F5" w:rsidRPr="005707B7" w:rsidRDefault="000E67F5" w:rsidP="00BB3A1A">
      <w:pPr>
        <w:spacing w:after="120" w:line="281" w:lineRule="auto"/>
        <w:jc w:val="both"/>
        <w:rPr>
          <w:rFonts w:ascii="Trebuchet MS" w:hAnsi="Trebuchet MS"/>
        </w:rPr>
      </w:pPr>
    </w:p>
    <w:p w14:paraId="2C82AD25" w14:textId="538EF463" w:rsidR="000E67F5" w:rsidRPr="005707B7" w:rsidRDefault="000E67F5" w:rsidP="00BB3A1A">
      <w:pPr>
        <w:spacing w:after="120" w:line="281" w:lineRule="auto"/>
        <w:jc w:val="both"/>
        <w:rPr>
          <w:rFonts w:ascii="Trebuchet MS" w:hAnsi="Trebuchet MS"/>
        </w:rPr>
      </w:pPr>
    </w:p>
    <w:p w14:paraId="505369FA" w14:textId="0F54EA4C" w:rsidR="00C60E31" w:rsidRPr="005707B7" w:rsidRDefault="00C60E31" w:rsidP="009B3869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5" w:name="_Toc78906198"/>
      <w:r w:rsidRPr="005707B7">
        <w:rPr>
          <w:rFonts w:ascii="Trebuchet MS" w:hAnsi="Trebuchet MS"/>
          <w:color w:val="1F497D" w:themeColor="text2"/>
          <w:sz w:val="24"/>
          <w:szCs w:val="24"/>
        </w:rPr>
        <w:t>Indicadores d</w:t>
      </w:r>
      <w:r w:rsidR="00C26568" w:rsidRPr="005707B7">
        <w:rPr>
          <w:rFonts w:ascii="Trebuchet MS" w:hAnsi="Trebuchet MS"/>
          <w:color w:val="1F497D" w:themeColor="text2"/>
          <w:sz w:val="24"/>
          <w:szCs w:val="24"/>
        </w:rPr>
        <w:t>e Realização e Resultado</w:t>
      </w:r>
      <w:bookmarkEnd w:id="5"/>
      <w:r w:rsidR="00C26568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14:paraId="2B158A1E" w14:textId="791568F2" w:rsidR="004C365F" w:rsidRPr="005707B7" w:rsidRDefault="008B70B6" w:rsidP="008D7EC4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color w:val="002060"/>
          <w:sz w:val="20"/>
          <w:szCs w:val="20"/>
        </w:rPr>
        <w:t>O</w:t>
      </w:r>
      <w:r w:rsidR="00C60E31" w:rsidRPr="005707B7">
        <w:rPr>
          <w:color w:val="002060"/>
          <w:sz w:val="20"/>
          <w:szCs w:val="20"/>
        </w:rPr>
        <w:t xml:space="preserve">bservações relativas aos pressupostos, fontes de informação e bases de cálculo para as metas estabelecidas pelo promotor para os indicadores </w:t>
      </w:r>
      <w:r w:rsidR="00822480" w:rsidRPr="005707B7">
        <w:rPr>
          <w:color w:val="002060"/>
          <w:sz w:val="20"/>
          <w:szCs w:val="20"/>
        </w:rPr>
        <w:t>prev</w:t>
      </w:r>
      <w:r w:rsidR="00E570B1" w:rsidRPr="005707B7">
        <w:rPr>
          <w:color w:val="002060"/>
          <w:sz w:val="20"/>
          <w:szCs w:val="20"/>
        </w:rPr>
        <w:t xml:space="preserve">istos </w:t>
      </w:r>
      <w:r w:rsidR="00ED0B4B" w:rsidRPr="005707B7">
        <w:rPr>
          <w:color w:val="002060"/>
          <w:sz w:val="20"/>
          <w:szCs w:val="20"/>
        </w:rPr>
        <w:t>no Pro</w:t>
      </w:r>
      <w:r w:rsidR="00E82DA0" w:rsidRPr="005707B7">
        <w:rPr>
          <w:color w:val="002060"/>
          <w:sz w:val="20"/>
          <w:szCs w:val="20"/>
        </w:rPr>
        <w:t>jeto e no</w:t>
      </w:r>
      <w:r w:rsidR="00C60E31" w:rsidRPr="005707B7">
        <w:rPr>
          <w:color w:val="002060"/>
          <w:sz w:val="20"/>
          <w:szCs w:val="20"/>
        </w:rPr>
        <w:t xml:space="preserve"> Programa</w:t>
      </w:r>
      <w:r w:rsidR="00CA4A1F" w:rsidRPr="005707B7">
        <w:rPr>
          <w:color w:val="002060"/>
          <w:sz w:val="20"/>
          <w:szCs w:val="20"/>
        </w:rPr>
        <w:t xml:space="preserve"> (POCI - COMPETE 2020)</w:t>
      </w:r>
      <w:r w:rsidR="00C60E31" w:rsidRPr="005707B7">
        <w:rPr>
          <w:color w:val="002060"/>
          <w:sz w:val="20"/>
          <w:szCs w:val="20"/>
        </w:rPr>
        <w:t>.</w:t>
      </w:r>
    </w:p>
    <w:p w14:paraId="4EA66BC1" w14:textId="35821045" w:rsidR="00EE3E59" w:rsidRPr="005707B7" w:rsidRDefault="00EE3E59" w:rsidP="008D7EC4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3BC39" wp14:editId="329D5728">
                <wp:simplePos x="0" y="0"/>
                <wp:positionH relativeFrom="column">
                  <wp:posOffset>219891</wp:posOffset>
                </wp:positionH>
                <wp:positionV relativeFrom="paragraph">
                  <wp:posOffset>89175</wp:posOffset>
                </wp:positionV>
                <wp:extent cx="5877339" cy="504825"/>
                <wp:effectExtent l="0" t="0" r="28575" b="2857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A3B95" w14:textId="4DD2365B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15ECAD15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3B8AC1D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EAF91D3" w14:textId="77777777"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3BC39" id="Caixa de texto 14" o:spid="_x0000_s1032" type="#_x0000_t202" style="position:absolute;left:0;text-align:left;margin-left:17.3pt;margin-top:7pt;width:462.8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" fillcolor="white [3201]" strokeweight=".5pt">
                <v:textbox>
                  <w:txbxContent>
                    <w:p w14:paraId="769A3B95" w14:textId="4DD2365B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15ECAD15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3B8AC1D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4EAF91D3" w14:textId="77777777"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D6E21D" w14:textId="77777777" w:rsidR="00EE3E59" w:rsidRPr="005707B7" w:rsidRDefault="00EE3E59" w:rsidP="008D7EC4">
      <w:pPr>
        <w:pStyle w:val="PargrafodaLista"/>
        <w:spacing w:after="120" w:line="192" w:lineRule="auto"/>
        <w:ind w:left="426"/>
        <w:contextualSpacing w:val="0"/>
        <w:jc w:val="both"/>
        <w:rPr>
          <w:sz w:val="20"/>
          <w:szCs w:val="20"/>
        </w:rPr>
      </w:pPr>
    </w:p>
    <w:p w14:paraId="26316BA9" w14:textId="52D7A281" w:rsidR="00EE3E59" w:rsidRPr="005707B7" w:rsidRDefault="00EE3E59" w:rsidP="00EE3E59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</w:p>
    <w:p w14:paraId="68C97C81" w14:textId="1D42C94E" w:rsidR="00630880" w:rsidRPr="005707B7" w:rsidRDefault="00630880" w:rsidP="00630880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6" w:name="_Toc78906199"/>
      <w:r w:rsidRPr="005707B7">
        <w:rPr>
          <w:rFonts w:ascii="Trebuchet MS" w:hAnsi="Trebuchet MS"/>
          <w:color w:val="1F497D" w:themeColor="text2"/>
          <w:sz w:val="24"/>
          <w:szCs w:val="24"/>
        </w:rPr>
        <w:t>Impacto e mérito da operação</w:t>
      </w:r>
      <w:r w:rsidR="000D2FA2" w:rsidRPr="005707B7">
        <w:rPr>
          <w:rFonts w:ascii="Trebuchet MS" w:hAnsi="Trebuchet MS"/>
          <w:color w:val="1F497D" w:themeColor="text2"/>
          <w:sz w:val="24"/>
          <w:szCs w:val="24"/>
        </w:rPr>
        <w:t xml:space="preserve"> relativamente à</w:t>
      </w:r>
      <w:r w:rsidR="00614967" w:rsidRPr="005707B7">
        <w:rPr>
          <w:rFonts w:ascii="Trebuchet MS" w:hAnsi="Trebuchet MS"/>
          <w:color w:val="1F497D" w:themeColor="text2"/>
          <w:sz w:val="24"/>
          <w:szCs w:val="24"/>
        </w:rPr>
        <w:t xml:space="preserve"> Prioridade de Investimento e Objetivos </w:t>
      </w:r>
      <w:r w:rsidR="00324A9F" w:rsidRPr="005707B7">
        <w:rPr>
          <w:rFonts w:ascii="Trebuchet MS" w:hAnsi="Trebuchet MS"/>
          <w:color w:val="1F497D" w:themeColor="text2"/>
          <w:sz w:val="24"/>
          <w:szCs w:val="24"/>
        </w:rPr>
        <w:t>Específicos</w:t>
      </w:r>
      <w:r w:rsidR="00614967" w:rsidRPr="005707B7">
        <w:rPr>
          <w:rFonts w:ascii="Trebuchet MS" w:hAnsi="Trebuchet MS"/>
          <w:color w:val="1F497D" w:themeColor="text2"/>
          <w:sz w:val="24"/>
          <w:szCs w:val="24"/>
        </w:rPr>
        <w:t xml:space="preserve"> em que </w:t>
      </w:r>
      <w:r w:rsidR="008C58F1" w:rsidRPr="005707B7">
        <w:rPr>
          <w:rFonts w:ascii="Trebuchet MS" w:hAnsi="Trebuchet MS"/>
          <w:color w:val="1F497D" w:themeColor="text2"/>
          <w:sz w:val="24"/>
          <w:szCs w:val="24"/>
        </w:rPr>
        <w:t xml:space="preserve">esta </w:t>
      </w:r>
      <w:r w:rsidR="00324A9F" w:rsidRPr="005707B7">
        <w:rPr>
          <w:rFonts w:ascii="Trebuchet MS" w:hAnsi="Trebuchet MS"/>
          <w:color w:val="1F497D" w:themeColor="text2"/>
          <w:sz w:val="24"/>
          <w:szCs w:val="24"/>
        </w:rPr>
        <w:t>se insere</w:t>
      </w:r>
      <w:bookmarkEnd w:id="6"/>
      <w:r w:rsidR="00324A9F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14:paraId="2CF842C2" w14:textId="4AE741AF" w:rsidR="00630880" w:rsidRPr="005707B7" w:rsidRDefault="00630880" w:rsidP="00E05B63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color w:val="002060"/>
          <w:sz w:val="20"/>
          <w:szCs w:val="20"/>
        </w:rPr>
        <w:t>Explicitação dos</w:t>
      </w:r>
      <w:r w:rsidR="00142602" w:rsidRPr="005707B7">
        <w:rPr>
          <w:color w:val="002060"/>
          <w:sz w:val="20"/>
          <w:szCs w:val="20"/>
        </w:rPr>
        <w:t xml:space="preserve"> principais </w:t>
      </w:r>
      <w:r w:rsidR="00BA0D17" w:rsidRPr="005707B7">
        <w:rPr>
          <w:color w:val="002060"/>
          <w:sz w:val="20"/>
          <w:szCs w:val="20"/>
        </w:rPr>
        <w:t>benefícios e externalidades</w:t>
      </w:r>
      <w:r w:rsidRPr="005707B7">
        <w:rPr>
          <w:color w:val="002060"/>
          <w:sz w:val="20"/>
          <w:szCs w:val="20"/>
        </w:rPr>
        <w:t xml:space="preserve">, </w:t>
      </w:r>
      <w:r w:rsidR="00BA0D17" w:rsidRPr="005707B7">
        <w:rPr>
          <w:color w:val="002060"/>
          <w:sz w:val="20"/>
          <w:szCs w:val="20"/>
        </w:rPr>
        <w:t>para a comun</w:t>
      </w:r>
      <w:r w:rsidR="00E05B63" w:rsidRPr="005707B7">
        <w:rPr>
          <w:color w:val="002060"/>
          <w:sz w:val="20"/>
          <w:szCs w:val="20"/>
        </w:rPr>
        <w:t xml:space="preserve">idade </w:t>
      </w:r>
      <w:r w:rsidR="00CA4A1F" w:rsidRPr="005707B7">
        <w:rPr>
          <w:color w:val="002060"/>
          <w:sz w:val="20"/>
          <w:szCs w:val="20"/>
        </w:rPr>
        <w:t>educativa</w:t>
      </w:r>
      <w:r w:rsidR="00591539" w:rsidRPr="005707B7">
        <w:rPr>
          <w:color w:val="002060"/>
          <w:sz w:val="20"/>
          <w:szCs w:val="20"/>
        </w:rPr>
        <w:t>,</w:t>
      </w:r>
      <w:r w:rsidR="00E05B63" w:rsidRPr="005707B7">
        <w:rPr>
          <w:color w:val="002060"/>
          <w:sz w:val="20"/>
          <w:szCs w:val="20"/>
        </w:rPr>
        <w:t xml:space="preserve"> e para a sociedade em geral</w:t>
      </w:r>
      <w:r w:rsidR="00591539" w:rsidRPr="005707B7">
        <w:rPr>
          <w:color w:val="002060"/>
          <w:sz w:val="20"/>
          <w:szCs w:val="20"/>
        </w:rPr>
        <w:t>, decorrentes da implementação da Operação</w:t>
      </w:r>
      <w:r w:rsidR="00DD5B19" w:rsidRPr="005707B7">
        <w:rPr>
          <w:color w:val="002060"/>
          <w:sz w:val="20"/>
          <w:szCs w:val="20"/>
        </w:rPr>
        <w:t>.</w:t>
      </w:r>
    </w:p>
    <w:p w14:paraId="4B25D8C1" w14:textId="77777777" w:rsidR="00630880" w:rsidRDefault="00630880" w:rsidP="00630880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D7A80B" wp14:editId="30565BEE">
                <wp:simplePos x="0" y="0"/>
                <wp:positionH relativeFrom="margin">
                  <wp:align>right</wp:align>
                </wp:positionH>
                <wp:positionV relativeFrom="paragraph">
                  <wp:posOffset>74276</wp:posOffset>
                </wp:positionV>
                <wp:extent cx="5877339" cy="657225"/>
                <wp:effectExtent l="0" t="0" r="28575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FB591" w14:textId="7463370B" w:rsidR="00630880" w:rsidRPr="00394B6E" w:rsidRDefault="00630880" w:rsidP="0063088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áx. </w:t>
                            </w:r>
                            <w:r w:rsidR="00DD5B19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4E45282F" w14:textId="77777777" w:rsidR="00630880" w:rsidRPr="00394B6E" w:rsidRDefault="00630880" w:rsidP="0063088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E2368DE" w14:textId="77777777" w:rsidR="00630880" w:rsidRPr="00394B6E" w:rsidRDefault="00630880" w:rsidP="0063088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F7AE5AA" w14:textId="77777777" w:rsidR="00630880" w:rsidRPr="000A6687" w:rsidRDefault="00630880" w:rsidP="0063088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A80B" id="Caixa de texto 12" o:spid="_x0000_s1033" type="#_x0000_t202" style="position:absolute;left:0;text-align:left;margin-left:411.6pt;margin-top:5.85pt;width:462.8pt;height:51.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" fillcolor="white [3201]" strokeweight=".5pt">
                <v:textbox>
                  <w:txbxContent>
                    <w:p w14:paraId="11DFB591" w14:textId="7463370B" w:rsidR="00630880" w:rsidRPr="00394B6E" w:rsidRDefault="00630880" w:rsidP="0063088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áx. </w:t>
                      </w:r>
                      <w:r w:rsidR="00DD5B19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4E45282F" w14:textId="77777777" w:rsidR="00630880" w:rsidRPr="00394B6E" w:rsidRDefault="00630880" w:rsidP="0063088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4E2368DE" w14:textId="77777777" w:rsidR="00630880" w:rsidRPr="00394B6E" w:rsidRDefault="00630880" w:rsidP="0063088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F7AE5AA" w14:textId="77777777" w:rsidR="00630880" w:rsidRPr="000A6687" w:rsidRDefault="00630880" w:rsidP="0063088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93A82" w14:textId="77777777" w:rsidR="00630880" w:rsidRDefault="00630880" w:rsidP="00630880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</w:p>
    <w:p w14:paraId="45465143" w14:textId="77777777" w:rsidR="00630880" w:rsidRDefault="00630880" w:rsidP="00630880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</w:p>
    <w:p w14:paraId="0C6EF055" w14:textId="77777777" w:rsidR="00F02E87" w:rsidRDefault="00F02E87" w:rsidP="007F7B9B">
      <w:pPr>
        <w:ind w:left="737"/>
        <w:jc w:val="both"/>
        <w:rPr>
          <w:rFonts w:ascii="Trebuchet MS" w:eastAsia="Trebuchet MS" w:hAnsi="Trebuchet MS" w:cs="Trebuchet MS"/>
        </w:rPr>
      </w:pPr>
    </w:p>
    <w:sectPr w:rsidR="00F02E87" w:rsidSect="007F7360">
      <w:headerReference w:type="default" r:id="rId9"/>
      <w:footerReference w:type="default" r:id="rId10"/>
      <w:pgSz w:w="11906" w:h="16838"/>
      <w:pgMar w:top="158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DFB5" w14:textId="77777777" w:rsidR="00536A5D" w:rsidRDefault="00536A5D" w:rsidP="00F46B80">
      <w:pPr>
        <w:spacing w:after="0" w:line="240" w:lineRule="auto"/>
      </w:pPr>
      <w:r>
        <w:separator/>
      </w:r>
    </w:p>
  </w:endnote>
  <w:endnote w:type="continuationSeparator" w:id="0">
    <w:p w14:paraId="3DD902C2" w14:textId="77777777" w:rsidR="00536A5D" w:rsidRDefault="00536A5D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626646"/>
      <w:docPartObj>
        <w:docPartGallery w:val="Page Numbers (Bottom of Page)"/>
        <w:docPartUnique/>
      </w:docPartObj>
    </w:sdtPr>
    <w:sdtEndPr/>
    <w:sdtContent>
      <w:sdt>
        <w:sdtPr>
          <w:id w:val="-2069947949"/>
          <w:docPartObj>
            <w:docPartGallery w:val="Page Numbers (Top of Page)"/>
            <w:docPartUnique/>
          </w:docPartObj>
        </w:sdtPr>
        <w:sdtEndPr/>
        <w:sdtContent>
          <w:p w14:paraId="2EDA4AE5" w14:textId="77777777" w:rsidR="006A26F6" w:rsidRDefault="006A26F6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6A26F6" w:rsidRPr="00561740" w14:paraId="186BA48F" w14:textId="77777777" w:rsidTr="004A3C1F">
              <w:tc>
                <w:tcPr>
                  <w:tcW w:w="6946" w:type="dxa"/>
                </w:tcPr>
                <w:p w14:paraId="077801CC" w14:textId="77777777" w:rsidR="006A26F6" w:rsidRPr="00561740" w:rsidRDefault="006A26F6" w:rsidP="00687A25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</w:tcPr>
                <w:p w14:paraId="21E990FB" w14:textId="77777777" w:rsidR="006A26F6" w:rsidRPr="00561740" w:rsidRDefault="006A26F6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51E3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51E3">
                    <w:rPr>
                      <w:bCs/>
                      <w:noProof/>
                      <w:sz w:val="18"/>
                      <w:szCs w:val="18"/>
                    </w:rPr>
                    <w:t>8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494BE57" w14:textId="77777777" w:rsidR="006A26F6" w:rsidRPr="00D35517" w:rsidRDefault="007C259C" w:rsidP="00D35517">
            <w:pPr>
              <w:pStyle w:val="Rodap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8952" w14:textId="77777777" w:rsidR="00536A5D" w:rsidRDefault="00536A5D" w:rsidP="00F46B80">
      <w:pPr>
        <w:spacing w:after="0" w:line="240" w:lineRule="auto"/>
      </w:pPr>
      <w:r>
        <w:separator/>
      </w:r>
    </w:p>
  </w:footnote>
  <w:footnote w:type="continuationSeparator" w:id="0">
    <w:p w14:paraId="0EFC582B" w14:textId="77777777" w:rsidR="00536A5D" w:rsidRDefault="00536A5D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8CAB" w14:textId="29060C28" w:rsidR="006A26F6" w:rsidRDefault="007F7360" w:rsidP="009F3197">
    <w:pPr>
      <w:pStyle w:val="Cabealho"/>
      <w:jc w:val="center"/>
    </w:pPr>
    <w:r>
      <w:rPr>
        <w:noProof/>
      </w:rPr>
      <w:drawing>
        <wp:inline distT="0" distB="0" distL="0" distR="0" wp14:anchorId="680D1CFE" wp14:editId="5A1E1A88">
          <wp:extent cx="3829050" cy="948707"/>
          <wp:effectExtent l="0" t="0" r="0" b="381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6738" cy="96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72FAD" w14:textId="77777777" w:rsidR="004F78FB" w:rsidRDefault="004F78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F25"/>
    <w:multiLevelType w:val="multilevel"/>
    <w:tmpl w:val="0B0E9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B75C2"/>
    <w:multiLevelType w:val="multilevel"/>
    <w:tmpl w:val="CE68E6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206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E49CB"/>
    <w:multiLevelType w:val="multilevel"/>
    <w:tmpl w:val="7EF2A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206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C3A00E5"/>
    <w:multiLevelType w:val="multilevel"/>
    <w:tmpl w:val="6966CB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0837F5"/>
    <w:multiLevelType w:val="hybridMultilevel"/>
    <w:tmpl w:val="F00243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8F42F39"/>
    <w:multiLevelType w:val="hybridMultilevel"/>
    <w:tmpl w:val="7EC843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AAF26">
      <w:numFmt w:val="bullet"/>
      <w:lvlText w:val="•"/>
      <w:lvlJc w:val="left"/>
      <w:pPr>
        <w:ind w:left="1755" w:hanging="675"/>
      </w:pPr>
      <w:rPr>
        <w:rFonts w:ascii="Trebuchet MS" w:eastAsia="Trebuchet MS" w:hAnsi="Trebuchet MS" w:cs="Trebuchet M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26561"/>
    <w:multiLevelType w:val="hybridMultilevel"/>
    <w:tmpl w:val="ED5C9290"/>
    <w:lvl w:ilvl="0" w:tplc="08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AE94ABD"/>
    <w:multiLevelType w:val="hybridMultilevel"/>
    <w:tmpl w:val="FED4B504"/>
    <w:lvl w:ilvl="0" w:tplc="08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7C54BD"/>
    <w:multiLevelType w:val="hybridMultilevel"/>
    <w:tmpl w:val="57608196"/>
    <w:lvl w:ilvl="0" w:tplc="08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5931DB5"/>
    <w:multiLevelType w:val="hybridMultilevel"/>
    <w:tmpl w:val="2438DEA8"/>
    <w:lvl w:ilvl="0" w:tplc="05A4E134">
      <w:start w:val="1"/>
      <w:numFmt w:val="upperLetter"/>
      <w:lvlText w:val="%1."/>
      <w:lvlJc w:val="left"/>
      <w:pPr>
        <w:ind w:left="115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74" w:hanging="360"/>
      </w:pPr>
    </w:lvl>
    <w:lvl w:ilvl="2" w:tplc="0816001B" w:tentative="1">
      <w:start w:val="1"/>
      <w:numFmt w:val="lowerRoman"/>
      <w:lvlText w:val="%3."/>
      <w:lvlJc w:val="right"/>
      <w:pPr>
        <w:ind w:left="2594" w:hanging="180"/>
      </w:pPr>
    </w:lvl>
    <w:lvl w:ilvl="3" w:tplc="0816000F" w:tentative="1">
      <w:start w:val="1"/>
      <w:numFmt w:val="decimal"/>
      <w:lvlText w:val="%4."/>
      <w:lvlJc w:val="left"/>
      <w:pPr>
        <w:ind w:left="3314" w:hanging="360"/>
      </w:pPr>
    </w:lvl>
    <w:lvl w:ilvl="4" w:tplc="08160019" w:tentative="1">
      <w:start w:val="1"/>
      <w:numFmt w:val="lowerLetter"/>
      <w:lvlText w:val="%5."/>
      <w:lvlJc w:val="left"/>
      <w:pPr>
        <w:ind w:left="4034" w:hanging="360"/>
      </w:pPr>
    </w:lvl>
    <w:lvl w:ilvl="5" w:tplc="0816001B" w:tentative="1">
      <w:start w:val="1"/>
      <w:numFmt w:val="lowerRoman"/>
      <w:lvlText w:val="%6."/>
      <w:lvlJc w:val="right"/>
      <w:pPr>
        <w:ind w:left="4754" w:hanging="180"/>
      </w:pPr>
    </w:lvl>
    <w:lvl w:ilvl="6" w:tplc="0816000F" w:tentative="1">
      <w:start w:val="1"/>
      <w:numFmt w:val="decimal"/>
      <w:lvlText w:val="%7."/>
      <w:lvlJc w:val="left"/>
      <w:pPr>
        <w:ind w:left="5474" w:hanging="360"/>
      </w:pPr>
    </w:lvl>
    <w:lvl w:ilvl="7" w:tplc="08160019" w:tentative="1">
      <w:start w:val="1"/>
      <w:numFmt w:val="lowerLetter"/>
      <w:lvlText w:val="%8."/>
      <w:lvlJc w:val="left"/>
      <w:pPr>
        <w:ind w:left="6194" w:hanging="360"/>
      </w:pPr>
    </w:lvl>
    <w:lvl w:ilvl="8" w:tplc="08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56DE4FFD"/>
    <w:multiLevelType w:val="hybridMultilevel"/>
    <w:tmpl w:val="C2586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9D4FB4"/>
    <w:multiLevelType w:val="multilevel"/>
    <w:tmpl w:val="436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921332C"/>
    <w:multiLevelType w:val="hybridMultilevel"/>
    <w:tmpl w:val="10E226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12520">
    <w:abstractNumId w:val="17"/>
  </w:num>
  <w:num w:numId="2" w16cid:durableId="133527572">
    <w:abstractNumId w:val="21"/>
  </w:num>
  <w:num w:numId="3" w16cid:durableId="443505891">
    <w:abstractNumId w:val="3"/>
  </w:num>
  <w:num w:numId="4" w16cid:durableId="1867867220">
    <w:abstractNumId w:val="8"/>
  </w:num>
  <w:num w:numId="5" w16cid:durableId="1367831254">
    <w:abstractNumId w:val="15"/>
  </w:num>
  <w:num w:numId="6" w16cid:durableId="1175609174">
    <w:abstractNumId w:val="16"/>
  </w:num>
  <w:num w:numId="7" w16cid:durableId="230192129">
    <w:abstractNumId w:val="4"/>
  </w:num>
  <w:num w:numId="8" w16cid:durableId="1456560319">
    <w:abstractNumId w:val="13"/>
  </w:num>
  <w:num w:numId="9" w16cid:durableId="1097015757">
    <w:abstractNumId w:val="6"/>
  </w:num>
  <w:num w:numId="10" w16cid:durableId="1666587427">
    <w:abstractNumId w:val="20"/>
  </w:num>
  <w:num w:numId="11" w16cid:durableId="666055183">
    <w:abstractNumId w:val="14"/>
  </w:num>
  <w:num w:numId="12" w16cid:durableId="1143885225">
    <w:abstractNumId w:val="0"/>
  </w:num>
  <w:num w:numId="13" w16cid:durableId="418793337">
    <w:abstractNumId w:val="22"/>
  </w:num>
  <w:num w:numId="14" w16cid:durableId="1831942940">
    <w:abstractNumId w:val="5"/>
  </w:num>
  <w:num w:numId="15" w16cid:durableId="231429373">
    <w:abstractNumId w:val="10"/>
  </w:num>
  <w:num w:numId="16" w16cid:durableId="1302274831">
    <w:abstractNumId w:val="9"/>
  </w:num>
  <w:num w:numId="17" w16cid:durableId="387190583">
    <w:abstractNumId w:val="7"/>
  </w:num>
  <w:num w:numId="18" w16cid:durableId="1502811410">
    <w:abstractNumId w:val="19"/>
  </w:num>
  <w:num w:numId="19" w16cid:durableId="1184981812">
    <w:abstractNumId w:val="12"/>
  </w:num>
  <w:num w:numId="20" w16cid:durableId="2023386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1713290">
    <w:abstractNumId w:val="23"/>
  </w:num>
  <w:num w:numId="22" w16cid:durableId="2038004131">
    <w:abstractNumId w:val="1"/>
  </w:num>
  <w:num w:numId="23" w16cid:durableId="2010713412">
    <w:abstractNumId w:val="11"/>
  </w:num>
  <w:num w:numId="24" w16cid:durableId="568812378">
    <w:abstractNumId w:val="18"/>
  </w:num>
  <w:num w:numId="25" w16cid:durableId="90737524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20"/>
    <w:rsid w:val="00001D9A"/>
    <w:rsid w:val="000038E5"/>
    <w:rsid w:val="000038E8"/>
    <w:rsid w:val="000062A2"/>
    <w:rsid w:val="00007B20"/>
    <w:rsid w:val="00010892"/>
    <w:rsid w:val="00017E0B"/>
    <w:rsid w:val="0002163D"/>
    <w:rsid w:val="000241F9"/>
    <w:rsid w:val="0002605C"/>
    <w:rsid w:val="00026D1F"/>
    <w:rsid w:val="00034359"/>
    <w:rsid w:val="00040ACC"/>
    <w:rsid w:val="00041083"/>
    <w:rsid w:val="000444E4"/>
    <w:rsid w:val="000474FA"/>
    <w:rsid w:val="0005228A"/>
    <w:rsid w:val="000545B7"/>
    <w:rsid w:val="000566DD"/>
    <w:rsid w:val="000638D5"/>
    <w:rsid w:val="000658E8"/>
    <w:rsid w:val="00066D3A"/>
    <w:rsid w:val="00072783"/>
    <w:rsid w:val="000740D6"/>
    <w:rsid w:val="000751EE"/>
    <w:rsid w:val="000752B1"/>
    <w:rsid w:val="00080A38"/>
    <w:rsid w:val="00081177"/>
    <w:rsid w:val="000866CF"/>
    <w:rsid w:val="00090CA2"/>
    <w:rsid w:val="00093F96"/>
    <w:rsid w:val="000A1173"/>
    <w:rsid w:val="000A3663"/>
    <w:rsid w:val="000A5B41"/>
    <w:rsid w:val="000A6687"/>
    <w:rsid w:val="000B1FF6"/>
    <w:rsid w:val="000B454E"/>
    <w:rsid w:val="000B497A"/>
    <w:rsid w:val="000B5595"/>
    <w:rsid w:val="000C17D5"/>
    <w:rsid w:val="000C227E"/>
    <w:rsid w:val="000C23EB"/>
    <w:rsid w:val="000D1758"/>
    <w:rsid w:val="000D2FA2"/>
    <w:rsid w:val="000D3197"/>
    <w:rsid w:val="000D477A"/>
    <w:rsid w:val="000D669E"/>
    <w:rsid w:val="000D6A27"/>
    <w:rsid w:val="000D73B7"/>
    <w:rsid w:val="000E0AD3"/>
    <w:rsid w:val="000E3C28"/>
    <w:rsid w:val="000E4062"/>
    <w:rsid w:val="000E5ECB"/>
    <w:rsid w:val="000E67F5"/>
    <w:rsid w:val="000E76BF"/>
    <w:rsid w:val="000F363C"/>
    <w:rsid w:val="000F4734"/>
    <w:rsid w:val="000F7E68"/>
    <w:rsid w:val="00101F3C"/>
    <w:rsid w:val="00105D53"/>
    <w:rsid w:val="0011084D"/>
    <w:rsid w:val="00110E87"/>
    <w:rsid w:val="00114BE8"/>
    <w:rsid w:val="00116BB9"/>
    <w:rsid w:val="00121FCE"/>
    <w:rsid w:val="001250EF"/>
    <w:rsid w:val="0013168D"/>
    <w:rsid w:val="00137BA7"/>
    <w:rsid w:val="001404DF"/>
    <w:rsid w:val="00141800"/>
    <w:rsid w:val="00142602"/>
    <w:rsid w:val="00146B36"/>
    <w:rsid w:val="001471A3"/>
    <w:rsid w:val="00152047"/>
    <w:rsid w:val="0015433C"/>
    <w:rsid w:val="00154913"/>
    <w:rsid w:val="001556ED"/>
    <w:rsid w:val="00161C26"/>
    <w:rsid w:val="00162E87"/>
    <w:rsid w:val="00163BB3"/>
    <w:rsid w:val="00164029"/>
    <w:rsid w:val="0016470F"/>
    <w:rsid w:val="00165992"/>
    <w:rsid w:val="00172591"/>
    <w:rsid w:val="00181C37"/>
    <w:rsid w:val="00182316"/>
    <w:rsid w:val="00182EF6"/>
    <w:rsid w:val="0018635A"/>
    <w:rsid w:val="00190B68"/>
    <w:rsid w:val="001917FA"/>
    <w:rsid w:val="00191F09"/>
    <w:rsid w:val="00193C86"/>
    <w:rsid w:val="001A18EC"/>
    <w:rsid w:val="001A56CB"/>
    <w:rsid w:val="001A580C"/>
    <w:rsid w:val="001B1A12"/>
    <w:rsid w:val="001B21D4"/>
    <w:rsid w:val="001B3818"/>
    <w:rsid w:val="001B4201"/>
    <w:rsid w:val="001C3076"/>
    <w:rsid w:val="001C3703"/>
    <w:rsid w:val="001C7AC8"/>
    <w:rsid w:val="001D2621"/>
    <w:rsid w:val="001D6D67"/>
    <w:rsid w:val="001E2C1D"/>
    <w:rsid w:val="001E3E3C"/>
    <w:rsid w:val="001E434D"/>
    <w:rsid w:val="001E6EB9"/>
    <w:rsid w:val="001F2BF0"/>
    <w:rsid w:val="001F3FB8"/>
    <w:rsid w:val="001F5B24"/>
    <w:rsid w:val="001F63F4"/>
    <w:rsid w:val="00201986"/>
    <w:rsid w:val="0020598C"/>
    <w:rsid w:val="00207F4D"/>
    <w:rsid w:val="00210936"/>
    <w:rsid w:val="00226830"/>
    <w:rsid w:val="00226DA8"/>
    <w:rsid w:val="002323B0"/>
    <w:rsid w:val="00240532"/>
    <w:rsid w:val="00240BFB"/>
    <w:rsid w:val="002433FB"/>
    <w:rsid w:val="0024353D"/>
    <w:rsid w:val="00244DBE"/>
    <w:rsid w:val="00245C8F"/>
    <w:rsid w:val="00247366"/>
    <w:rsid w:val="0025059E"/>
    <w:rsid w:val="002547E2"/>
    <w:rsid w:val="0025521C"/>
    <w:rsid w:val="00262AE2"/>
    <w:rsid w:val="00263EFB"/>
    <w:rsid w:val="00270270"/>
    <w:rsid w:val="002713AB"/>
    <w:rsid w:val="00271B7C"/>
    <w:rsid w:val="00273712"/>
    <w:rsid w:val="002744D7"/>
    <w:rsid w:val="0027640F"/>
    <w:rsid w:val="00276514"/>
    <w:rsid w:val="0028254E"/>
    <w:rsid w:val="0028368E"/>
    <w:rsid w:val="002837DE"/>
    <w:rsid w:val="00284307"/>
    <w:rsid w:val="00287CCC"/>
    <w:rsid w:val="00287E62"/>
    <w:rsid w:val="0029166E"/>
    <w:rsid w:val="0029175C"/>
    <w:rsid w:val="00294239"/>
    <w:rsid w:val="00295BC1"/>
    <w:rsid w:val="002A1537"/>
    <w:rsid w:val="002A2B17"/>
    <w:rsid w:val="002A3F68"/>
    <w:rsid w:val="002A55E1"/>
    <w:rsid w:val="002A67FB"/>
    <w:rsid w:val="002A6CBF"/>
    <w:rsid w:val="002A73D9"/>
    <w:rsid w:val="002B039E"/>
    <w:rsid w:val="002B1482"/>
    <w:rsid w:val="002B5FA5"/>
    <w:rsid w:val="002C20E1"/>
    <w:rsid w:val="002C40C1"/>
    <w:rsid w:val="002C569F"/>
    <w:rsid w:val="002C58C1"/>
    <w:rsid w:val="002D07D8"/>
    <w:rsid w:val="002D1185"/>
    <w:rsid w:val="002D4978"/>
    <w:rsid w:val="002D6635"/>
    <w:rsid w:val="002D744E"/>
    <w:rsid w:val="002E4D7C"/>
    <w:rsid w:val="002E5CFF"/>
    <w:rsid w:val="002E5FCB"/>
    <w:rsid w:val="002E77BF"/>
    <w:rsid w:val="002E7ACE"/>
    <w:rsid w:val="002F0190"/>
    <w:rsid w:val="002F1F38"/>
    <w:rsid w:val="00300363"/>
    <w:rsid w:val="00302578"/>
    <w:rsid w:val="00304ABD"/>
    <w:rsid w:val="00311682"/>
    <w:rsid w:val="00312810"/>
    <w:rsid w:val="00314403"/>
    <w:rsid w:val="00315706"/>
    <w:rsid w:val="00315C55"/>
    <w:rsid w:val="00321D05"/>
    <w:rsid w:val="00323346"/>
    <w:rsid w:val="00324A9F"/>
    <w:rsid w:val="00327B04"/>
    <w:rsid w:val="00331033"/>
    <w:rsid w:val="0033155C"/>
    <w:rsid w:val="00331C38"/>
    <w:rsid w:val="00334A5B"/>
    <w:rsid w:val="00335273"/>
    <w:rsid w:val="00337F7F"/>
    <w:rsid w:val="00340FBE"/>
    <w:rsid w:val="00341B62"/>
    <w:rsid w:val="00347B3C"/>
    <w:rsid w:val="00347BB0"/>
    <w:rsid w:val="00350969"/>
    <w:rsid w:val="00351369"/>
    <w:rsid w:val="00351735"/>
    <w:rsid w:val="00352460"/>
    <w:rsid w:val="00352BB0"/>
    <w:rsid w:val="00357979"/>
    <w:rsid w:val="00357F1D"/>
    <w:rsid w:val="00370798"/>
    <w:rsid w:val="00373032"/>
    <w:rsid w:val="003838A5"/>
    <w:rsid w:val="00383A9A"/>
    <w:rsid w:val="003901BA"/>
    <w:rsid w:val="00394B6E"/>
    <w:rsid w:val="0039564E"/>
    <w:rsid w:val="00396477"/>
    <w:rsid w:val="003A0B59"/>
    <w:rsid w:val="003A7CB9"/>
    <w:rsid w:val="003B242E"/>
    <w:rsid w:val="003B3E95"/>
    <w:rsid w:val="003B437F"/>
    <w:rsid w:val="003B4BC6"/>
    <w:rsid w:val="003B5454"/>
    <w:rsid w:val="003B5C44"/>
    <w:rsid w:val="003B6E9D"/>
    <w:rsid w:val="003C0666"/>
    <w:rsid w:val="003C19BC"/>
    <w:rsid w:val="003C1CBF"/>
    <w:rsid w:val="003C206E"/>
    <w:rsid w:val="003C4F9F"/>
    <w:rsid w:val="003C685E"/>
    <w:rsid w:val="003C6E16"/>
    <w:rsid w:val="003C7DE8"/>
    <w:rsid w:val="003D0DB5"/>
    <w:rsid w:val="003D1A63"/>
    <w:rsid w:val="003D24E6"/>
    <w:rsid w:val="003D4846"/>
    <w:rsid w:val="003E1E07"/>
    <w:rsid w:val="003F0A3B"/>
    <w:rsid w:val="003F0E03"/>
    <w:rsid w:val="003F5E5F"/>
    <w:rsid w:val="0040092C"/>
    <w:rsid w:val="00402F9E"/>
    <w:rsid w:val="00403020"/>
    <w:rsid w:val="00403F2E"/>
    <w:rsid w:val="0040411B"/>
    <w:rsid w:val="00404572"/>
    <w:rsid w:val="00420878"/>
    <w:rsid w:val="004225DF"/>
    <w:rsid w:val="00423104"/>
    <w:rsid w:val="00426DEC"/>
    <w:rsid w:val="00431ACB"/>
    <w:rsid w:val="004348C8"/>
    <w:rsid w:val="004411DF"/>
    <w:rsid w:val="0044348C"/>
    <w:rsid w:val="00444F6C"/>
    <w:rsid w:val="00446744"/>
    <w:rsid w:val="0045169B"/>
    <w:rsid w:val="00451EA5"/>
    <w:rsid w:val="004567C6"/>
    <w:rsid w:val="00457398"/>
    <w:rsid w:val="00470563"/>
    <w:rsid w:val="004715D3"/>
    <w:rsid w:val="004732D6"/>
    <w:rsid w:val="00474411"/>
    <w:rsid w:val="00476023"/>
    <w:rsid w:val="004810B5"/>
    <w:rsid w:val="0048722E"/>
    <w:rsid w:val="00487B1B"/>
    <w:rsid w:val="00490621"/>
    <w:rsid w:val="00492E03"/>
    <w:rsid w:val="004A3C1F"/>
    <w:rsid w:val="004A3E0E"/>
    <w:rsid w:val="004A607A"/>
    <w:rsid w:val="004A7CC7"/>
    <w:rsid w:val="004B01C3"/>
    <w:rsid w:val="004B0CAB"/>
    <w:rsid w:val="004B155F"/>
    <w:rsid w:val="004B4FD5"/>
    <w:rsid w:val="004C0F9B"/>
    <w:rsid w:val="004C365F"/>
    <w:rsid w:val="004C52A6"/>
    <w:rsid w:val="004D378F"/>
    <w:rsid w:val="004D39D4"/>
    <w:rsid w:val="004D78B8"/>
    <w:rsid w:val="004E0A8E"/>
    <w:rsid w:val="004E0BCE"/>
    <w:rsid w:val="004E2902"/>
    <w:rsid w:val="004E4D00"/>
    <w:rsid w:val="004E6775"/>
    <w:rsid w:val="004F21B1"/>
    <w:rsid w:val="004F78FB"/>
    <w:rsid w:val="00500603"/>
    <w:rsid w:val="00512DD0"/>
    <w:rsid w:val="0051442E"/>
    <w:rsid w:val="00530263"/>
    <w:rsid w:val="00530818"/>
    <w:rsid w:val="00532409"/>
    <w:rsid w:val="00532686"/>
    <w:rsid w:val="005331EB"/>
    <w:rsid w:val="00535105"/>
    <w:rsid w:val="005359FA"/>
    <w:rsid w:val="00536A5D"/>
    <w:rsid w:val="00545C67"/>
    <w:rsid w:val="005466B0"/>
    <w:rsid w:val="00550CFA"/>
    <w:rsid w:val="005528CE"/>
    <w:rsid w:val="00553D92"/>
    <w:rsid w:val="005550B7"/>
    <w:rsid w:val="00560F96"/>
    <w:rsid w:val="00561740"/>
    <w:rsid w:val="005628BD"/>
    <w:rsid w:val="00567E7C"/>
    <w:rsid w:val="005707B7"/>
    <w:rsid w:val="005729CA"/>
    <w:rsid w:val="005763F3"/>
    <w:rsid w:val="00580771"/>
    <w:rsid w:val="00580911"/>
    <w:rsid w:val="00581691"/>
    <w:rsid w:val="00584952"/>
    <w:rsid w:val="00591539"/>
    <w:rsid w:val="005958B8"/>
    <w:rsid w:val="00595D99"/>
    <w:rsid w:val="0059746E"/>
    <w:rsid w:val="005B0EA8"/>
    <w:rsid w:val="005B41A6"/>
    <w:rsid w:val="005C7BDB"/>
    <w:rsid w:val="005C7E77"/>
    <w:rsid w:val="005D0E4D"/>
    <w:rsid w:val="005D3278"/>
    <w:rsid w:val="005D3FB5"/>
    <w:rsid w:val="005D45EB"/>
    <w:rsid w:val="005D675C"/>
    <w:rsid w:val="005D779B"/>
    <w:rsid w:val="005F2BC3"/>
    <w:rsid w:val="005F7D41"/>
    <w:rsid w:val="00600E18"/>
    <w:rsid w:val="00602B39"/>
    <w:rsid w:val="00606011"/>
    <w:rsid w:val="00612440"/>
    <w:rsid w:val="006140B8"/>
    <w:rsid w:val="006143D0"/>
    <w:rsid w:val="00614967"/>
    <w:rsid w:val="00616F18"/>
    <w:rsid w:val="00625970"/>
    <w:rsid w:val="00627C64"/>
    <w:rsid w:val="00630880"/>
    <w:rsid w:val="00631136"/>
    <w:rsid w:val="006370E1"/>
    <w:rsid w:val="0064406E"/>
    <w:rsid w:val="00647C4B"/>
    <w:rsid w:val="00652E27"/>
    <w:rsid w:val="00656199"/>
    <w:rsid w:val="00661858"/>
    <w:rsid w:val="00661B16"/>
    <w:rsid w:val="00664100"/>
    <w:rsid w:val="006656BA"/>
    <w:rsid w:val="00670C42"/>
    <w:rsid w:val="00687A25"/>
    <w:rsid w:val="00690018"/>
    <w:rsid w:val="006A1B5C"/>
    <w:rsid w:val="006A2331"/>
    <w:rsid w:val="006A26F6"/>
    <w:rsid w:val="006A45BA"/>
    <w:rsid w:val="006A78F5"/>
    <w:rsid w:val="006B0B9A"/>
    <w:rsid w:val="006B72C7"/>
    <w:rsid w:val="006C0823"/>
    <w:rsid w:val="006C0BE2"/>
    <w:rsid w:val="006C11B1"/>
    <w:rsid w:val="006C1FE9"/>
    <w:rsid w:val="006C2C96"/>
    <w:rsid w:val="006D0037"/>
    <w:rsid w:val="006D4BDB"/>
    <w:rsid w:val="006D7567"/>
    <w:rsid w:val="006D7676"/>
    <w:rsid w:val="006E3126"/>
    <w:rsid w:val="006E5455"/>
    <w:rsid w:val="006E5958"/>
    <w:rsid w:val="006F65F5"/>
    <w:rsid w:val="00703DD4"/>
    <w:rsid w:val="00704326"/>
    <w:rsid w:val="00704D50"/>
    <w:rsid w:val="00705E8B"/>
    <w:rsid w:val="00706B40"/>
    <w:rsid w:val="00710785"/>
    <w:rsid w:val="00710E45"/>
    <w:rsid w:val="00711B24"/>
    <w:rsid w:val="00716710"/>
    <w:rsid w:val="007211BB"/>
    <w:rsid w:val="00721582"/>
    <w:rsid w:val="00721F6F"/>
    <w:rsid w:val="0072336D"/>
    <w:rsid w:val="007239D3"/>
    <w:rsid w:val="0072544B"/>
    <w:rsid w:val="00732989"/>
    <w:rsid w:val="0073373E"/>
    <w:rsid w:val="0073380C"/>
    <w:rsid w:val="00734674"/>
    <w:rsid w:val="007355CB"/>
    <w:rsid w:val="00736833"/>
    <w:rsid w:val="00742768"/>
    <w:rsid w:val="007471C8"/>
    <w:rsid w:val="007528BC"/>
    <w:rsid w:val="00756BF2"/>
    <w:rsid w:val="00762428"/>
    <w:rsid w:val="00766BED"/>
    <w:rsid w:val="0077028B"/>
    <w:rsid w:val="007749CB"/>
    <w:rsid w:val="007766BE"/>
    <w:rsid w:val="00777504"/>
    <w:rsid w:val="00784520"/>
    <w:rsid w:val="007907A3"/>
    <w:rsid w:val="00793FA0"/>
    <w:rsid w:val="00794837"/>
    <w:rsid w:val="007949BA"/>
    <w:rsid w:val="00795D9C"/>
    <w:rsid w:val="007B06C7"/>
    <w:rsid w:val="007B0DE0"/>
    <w:rsid w:val="007B29CF"/>
    <w:rsid w:val="007B3B17"/>
    <w:rsid w:val="007B439B"/>
    <w:rsid w:val="007B60D1"/>
    <w:rsid w:val="007C08EE"/>
    <w:rsid w:val="007C259C"/>
    <w:rsid w:val="007C427A"/>
    <w:rsid w:val="007C75BE"/>
    <w:rsid w:val="007D008A"/>
    <w:rsid w:val="007D0F37"/>
    <w:rsid w:val="007D1E1E"/>
    <w:rsid w:val="007D596D"/>
    <w:rsid w:val="007F4CFA"/>
    <w:rsid w:val="007F5FE4"/>
    <w:rsid w:val="007F69F6"/>
    <w:rsid w:val="007F7360"/>
    <w:rsid w:val="007F7B9B"/>
    <w:rsid w:val="00811E25"/>
    <w:rsid w:val="0081323C"/>
    <w:rsid w:val="0081335B"/>
    <w:rsid w:val="00822480"/>
    <w:rsid w:val="008272AD"/>
    <w:rsid w:val="00837BE0"/>
    <w:rsid w:val="008508B3"/>
    <w:rsid w:val="0085682A"/>
    <w:rsid w:val="0086482B"/>
    <w:rsid w:val="00864D0F"/>
    <w:rsid w:val="00870EAD"/>
    <w:rsid w:val="00873267"/>
    <w:rsid w:val="00891B0F"/>
    <w:rsid w:val="008923A0"/>
    <w:rsid w:val="00894847"/>
    <w:rsid w:val="008B1448"/>
    <w:rsid w:val="008B19F1"/>
    <w:rsid w:val="008B1EDF"/>
    <w:rsid w:val="008B283D"/>
    <w:rsid w:val="008B70B6"/>
    <w:rsid w:val="008C07A0"/>
    <w:rsid w:val="008C1572"/>
    <w:rsid w:val="008C25C5"/>
    <w:rsid w:val="008C58F1"/>
    <w:rsid w:val="008D0345"/>
    <w:rsid w:val="008D17BD"/>
    <w:rsid w:val="008D38E8"/>
    <w:rsid w:val="008D647F"/>
    <w:rsid w:val="008D6583"/>
    <w:rsid w:val="008D6B10"/>
    <w:rsid w:val="008D71A6"/>
    <w:rsid w:val="008D7EC4"/>
    <w:rsid w:val="008E467B"/>
    <w:rsid w:val="008E5886"/>
    <w:rsid w:val="008F127A"/>
    <w:rsid w:val="008F1B15"/>
    <w:rsid w:val="008F46BB"/>
    <w:rsid w:val="008F7917"/>
    <w:rsid w:val="00900581"/>
    <w:rsid w:val="00905737"/>
    <w:rsid w:val="00906EA8"/>
    <w:rsid w:val="009073DC"/>
    <w:rsid w:val="00911831"/>
    <w:rsid w:val="00913682"/>
    <w:rsid w:val="0091562D"/>
    <w:rsid w:val="0091685A"/>
    <w:rsid w:val="0092577A"/>
    <w:rsid w:val="00926D86"/>
    <w:rsid w:val="009319D6"/>
    <w:rsid w:val="00932ABE"/>
    <w:rsid w:val="00936687"/>
    <w:rsid w:val="00942BAC"/>
    <w:rsid w:val="00943AAB"/>
    <w:rsid w:val="0094729D"/>
    <w:rsid w:val="009501CA"/>
    <w:rsid w:val="00951A4F"/>
    <w:rsid w:val="00961D45"/>
    <w:rsid w:val="00962AC4"/>
    <w:rsid w:val="009668FA"/>
    <w:rsid w:val="00971095"/>
    <w:rsid w:val="009724FA"/>
    <w:rsid w:val="00972560"/>
    <w:rsid w:val="00972D5C"/>
    <w:rsid w:val="00974451"/>
    <w:rsid w:val="00976613"/>
    <w:rsid w:val="0098063F"/>
    <w:rsid w:val="00983C93"/>
    <w:rsid w:val="00984373"/>
    <w:rsid w:val="0099216D"/>
    <w:rsid w:val="0099464E"/>
    <w:rsid w:val="00995533"/>
    <w:rsid w:val="00996F92"/>
    <w:rsid w:val="00997E8E"/>
    <w:rsid w:val="009A0FB4"/>
    <w:rsid w:val="009A22A2"/>
    <w:rsid w:val="009A4D0D"/>
    <w:rsid w:val="009B37B9"/>
    <w:rsid w:val="009B3869"/>
    <w:rsid w:val="009C1347"/>
    <w:rsid w:val="009D3C1E"/>
    <w:rsid w:val="009D53BD"/>
    <w:rsid w:val="009D64FC"/>
    <w:rsid w:val="009D6CBF"/>
    <w:rsid w:val="009E1553"/>
    <w:rsid w:val="009E4DF7"/>
    <w:rsid w:val="009F3197"/>
    <w:rsid w:val="009F4614"/>
    <w:rsid w:val="009F594F"/>
    <w:rsid w:val="00A0172D"/>
    <w:rsid w:val="00A0784B"/>
    <w:rsid w:val="00A126FA"/>
    <w:rsid w:val="00A1643F"/>
    <w:rsid w:val="00A22B83"/>
    <w:rsid w:val="00A2349B"/>
    <w:rsid w:val="00A24970"/>
    <w:rsid w:val="00A35A7D"/>
    <w:rsid w:val="00A42B82"/>
    <w:rsid w:val="00A45079"/>
    <w:rsid w:val="00A47155"/>
    <w:rsid w:val="00A50C82"/>
    <w:rsid w:val="00A52D6A"/>
    <w:rsid w:val="00A53E0D"/>
    <w:rsid w:val="00A55C0C"/>
    <w:rsid w:val="00A57BE7"/>
    <w:rsid w:val="00A62604"/>
    <w:rsid w:val="00A73697"/>
    <w:rsid w:val="00A76C19"/>
    <w:rsid w:val="00A82CC8"/>
    <w:rsid w:val="00A92BAC"/>
    <w:rsid w:val="00A9549C"/>
    <w:rsid w:val="00A9648C"/>
    <w:rsid w:val="00A969F2"/>
    <w:rsid w:val="00AA2CB1"/>
    <w:rsid w:val="00AA6216"/>
    <w:rsid w:val="00AB3B02"/>
    <w:rsid w:val="00AB6465"/>
    <w:rsid w:val="00AB76DE"/>
    <w:rsid w:val="00AC1A8E"/>
    <w:rsid w:val="00AC39A1"/>
    <w:rsid w:val="00AC5172"/>
    <w:rsid w:val="00AD01B5"/>
    <w:rsid w:val="00AD1713"/>
    <w:rsid w:val="00AD7B47"/>
    <w:rsid w:val="00AE1805"/>
    <w:rsid w:val="00AE4924"/>
    <w:rsid w:val="00AF26EC"/>
    <w:rsid w:val="00AF28D5"/>
    <w:rsid w:val="00AF3463"/>
    <w:rsid w:val="00B03014"/>
    <w:rsid w:val="00B04E9E"/>
    <w:rsid w:val="00B12892"/>
    <w:rsid w:val="00B208E2"/>
    <w:rsid w:val="00B25A21"/>
    <w:rsid w:val="00B25FDF"/>
    <w:rsid w:val="00B274FE"/>
    <w:rsid w:val="00B277A2"/>
    <w:rsid w:val="00B32483"/>
    <w:rsid w:val="00B34192"/>
    <w:rsid w:val="00B37CE1"/>
    <w:rsid w:val="00B42877"/>
    <w:rsid w:val="00B43F4F"/>
    <w:rsid w:val="00B4641F"/>
    <w:rsid w:val="00B51223"/>
    <w:rsid w:val="00B54BC1"/>
    <w:rsid w:val="00B55C94"/>
    <w:rsid w:val="00B6035C"/>
    <w:rsid w:val="00B6105F"/>
    <w:rsid w:val="00B73AAE"/>
    <w:rsid w:val="00B75CEC"/>
    <w:rsid w:val="00B80569"/>
    <w:rsid w:val="00B80B1F"/>
    <w:rsid w:val="00B81BB4"/>
    <w:rsid w:val="00B83C09"/>
    <w:rsid w:val="00B85CAC"/>
    <w:rsid w:val="00B91AAA"/>
    <w:rsid w:val="00B97FEE"/>
    <w:rsid w:val="00BA059D"/>
    <w:rsid w:val="00BA0D17"/>
    <w:rsid w:val="00BA38F1"/>
    <w:rsid w:val="00BA5345"/>
    <w:rsid w:val="00BA6794"/>
    <w:rsid w:val="00BB05B6"/>
    <w:rsid w:val="00BB1DAB"/>
    <w:rsid w:val="00BB1DAD"/>
    <w:rsid w:val="00BB3A1A"/>
    <w:rsid w:val="00BB5187"/>
    <w:rsid w:val="00BB7DE9"/>
    <w:rsid w:val="00BC098F"/>
    <w:rsid w:val="00BC3FE3"/>
    <w:rsid w:val="00BC6A60"/>
    <w:rsid w:val="00BC7945"/>
    <w:rsid w:val="00BD35CD"/>
    <w:rsid w:val="00BD4DF4"/>
    <w:rsid w:val="00BD57DD"/>
    <w:rsid w:val="00BE3115"/>
    <w:rsid w:val="00BE6251"/>
    <w:rsid w:val="00BE6B06"/>
    <w:rsid w:val="00BE77D1"/>
    <w:rsid w:val="00BF43C3"/>
    <w:rsid w:val="00C00949"/>
    <w:rsid w:val="00C00FAE"/>
    <w:rsid w:val="00C046F5"/>
    <w:rsid w:val="00C05BBE"/>
    <w:rsid w:val="00C11722"/>
    <w:rsid w:val="00C117DB"/>
    <w:rsid w:val="00C11920"/>
    <w:rsid w:val="00C136B5"/>
    <w:rsid w:val="00C23328"/>
    <w:rsid w:val="00C24FD4"/>
    <w:rsid w:val="00C26568"/>
    <w:rsid w:val="00C356EF"/>
    <w:rsid w:val="00C35F76"/>
    <w:rsid w:val="00C3726A"/>
    <w:rsid w:val="00C4019E"/>
    <w:rsid w:val="00C429AB"/>
    <w:rsid w:val="00C60E31"/>
    <w:rsid w:val="00C63052"/>
    <w:rsid w:val="00C67191"/>
    <w:rsid w:val="00C67659"/>
    <w:rsid w:val="00C7169E"/>
    <w:rsid w:val="00C72242"/>
    <w:rsid w:val="00C72FE4"/>
    <w:rsid w:val="00C74C1D"/>
    <w:rsid w:val="00C751E3"/>
    <w:rsid w:val="00C77A14"/>
    <w:rsid w:val="00C87036"/>
    <w:rsid w:val="00C9132C"/>
    <w:rsid w:val="00C927FF"/>
    <w:rsid w:val="00C935B6"/>
    <w:rsid w:val="00C9364E"/>
    <w:rsid w:val="00C94D2F"/>
    <w:rsid w:val="00C96D27"/>
    <w:rsid w:val="00C97E13"/>
    <w:rsid w:val="00CA0FC5"/>
    <w:rsid w:val="00CA3314"/>
    <w:rsid w:val="00CA4A1F"/>
    <w:rsid w:val="00CA6851"/>
    <w:rsid w:val="00CB4799"/>
    <w:rsid w:val="00CB6695"/>
    <w:rsid w:val="00CB7027"/>
    <w:rsid w:val="00CC14C9"/>
    <w:rsid w:val="00CC4B2A"/>
    <w:rsid w:val="00CC5CF9"/>
    <w:rsid w:val="00CC680A"/>
    <w:rsid w:val="00CC6E13"/>
    <w:rsid w:val="00CC6E7B"/>
    <w:rsid w:val="00CD3917"/>
    <w:rsid w:val="00CE65EB"/>
    <w:rsid w:val="00CF0C06"/>
    <w:rsid w:val="00CF1C8E"/>
    <w:rsid w:val="00D009BD"/>
    <w:rsid w:val="00D0108D"/>
    <w:rsid w:val="00D0673D"/>
    <w:rsid w:val="00D07879"/>
    <w:rsid w:val="00D13917"/>
    <w:rsid w:val="00D13EAE"/>
    <w:rsid w:val="00D15485"/>
    <w:rsid w:val="00D15949"/>
    <w:rsid w:val="00D20AFA"/>
    <w:rsid w:val="00D27DAA"/>
    <w:rsid w:val="00D35517"/>
    <w:rsid w:val="00D35DD0"/>
    <w:rsid w:val="00D449FB"/>
    <w:rsid w:val="00D51B8C"/>
    <w:rsid w:val="00D53A48"/>
    <w:rsid w:val="00D62DF1"/>
    <w:rsid w:val="00D6402C"/>
    <w:rsid w:val="00D64A8E"/>
    <w:rsid w:val="00D6561D"/>
    <w:rsid w:val="00D7253F"/>
    <w:rsid w:val="00D76BA3"/>
    <w:rsid w:val="00D81710"/>
    <w:rsid w:val="00D83E8B"/>
    <w:rsid w:val="00D96905"/>
    <w:rsid w:val="00DA51FF"/>
    <w:rsid w:val="00DB165E"/>
    <w:rsid w:val="00DB4D38"/>
    <w:rsid w:val="00DC27AD"/>
    <w:rsid w:val="00DC5206"/>
    <w:rsid w:val="00DD1005"/>
    <w:rsid w:val="00DD3D45"/>
    <w:rsid w:val="00DD3D74"/>
    <w:rsid w:val="00DD4098"/>
    <w:rsid w:val="00DD507B"/>
    <w:rsid w:val="00DD5B19"/>
    <w:rsid w:val="00DE21DE"/>
    <w:rsid w:val="00DE2A42"/>
    <w:rsid w:val="00DE3198"/>
    <w:rsid w:val="00DE4DDF"/>
    <w:rsid w:val="00DE5875"/>
    <w:rsid w:val="00DF1FAF"/>
    <w:rsid w:val="00DF3BFD"/>
    <w:rsid w:val="00E02264"/>
    <w:rsid w:val="00E05B63"/>
    <w:rsid w:val="00E12FCF"/>
    <w:rsid w:val="00E16698"/>
    <w:rsid w:val="00E226A8"/>
    <w:rsid w:val="00E22ED6"/>
    <w:rsid w:val="00E25A22"/>
    <w:rsid w:val="00E369B5"/>
    <w:rsid w:val="00E43520"/>
    <w:rsid w:val="00E56158"/>
    <w:rsid w:val="00E570B1"/>
    <w:rsid w:val="00E63218"/>
    <w:rsid w:val="00E67B80"/>
    <w:rsid w:val="00E71579"/>
    <w:rsid w:val="00E72D47"/>
    <w:rsid w:val="00E73BDA"/>
    <w:rsid w:val="00E82DA0"/>
    <w:rsid w:val="00E91CAC"/>
    <w:rsid w:val="00E940E8"/>
    <w:rsid w:val="00E973E0"/>
    <w:rsid w:val="00E97A60"/>
    <w:rsid w:val="00EA22C8"/>
    <w:rsid w:val="00EA4CCE"/>
    <w:rsid w:val="00EA5A0B"/>
    <w:rsid w:val="00EA6ED9"/>
    <w:rsid w:val="00EB0317"/>
    <w:rsid w:val="00EB4196"/>
    <w:rsid w:val="00EB490B"/>
    <w:rsid w:val="00EB5218"/>
    <w:rsid w:val="00EB543B"/>
    <w:rsid w:val="00EC3A1A"/>
    <w:rsid w:val="00EC53E8"/>
    <w:rsid w:val="00EC6ADE"/>
    <w:rsid w:val="00ED004E"/>
    <w:rsid w:val="00ED0B4B"/>
    <w:rsid w:val="00ED1578"/>
    <w:rsid w:val="00ED2C81"/>
    <w:rsid w:val="00ED6DF3"/>
    <w:rsid w:val="00ED7B3C"/>
    <w:rsid w:val="00EE1D0D"/>
    <w:rsid w:val="00EE22FA"/>
    <w:rsid w:val="00EE2B1A"/>
    <w:rsid w:val="00EE3D93"/>
    <w:rsid w:val="00EE3E59"/>
    <w:rsid w:val="00EF3C61"/>
    <w:rsid w:val="00EF3DDB"/>
    <w:rsid w:val="00EF585B"/>
    <w:rsid w:val="00F02E87"/>
    <w:rsid w:val="00F26E7E"/>
    <w:rsid w:val="00F27922"/>
    <w:rsid w:val="00F33FEE"/>
    <w:rsid w:val="00F353F7"/>
    <w:rsid w:val="00F37AF8"/>
    <w:rsid w:val="00F432C4"/>
    <w:rsid w:val="00F4554A"/>
    <w:rsid w:val="00F46B80"/>
    <w:rsid w:val="00F47EC6"/>
    <w:rsid w:val="00F51483"/>
    <w:rsid w:val="00F5455C"/>
    <w:rsid w:val="00F5717F"/>
    <w:rsid w:val="00F57924"/>
    <w:rsid w:val="00F60898"/>
    <w:rsid w:val="00F628A0"/>
    <w:rsid w:val="00F71A98"/>
    <w:rsid w:val="00F75EEF"/>
    <w:rsid w:val="00F80C1F"/>
    <w:rsid w:val="00F8115B"/>
    <w:rsid w:val="00F83E23"/>
    <w:rsid w:val="00F90F1B"/>
    <w:rsid w:val="00F928CC"/>
    <w:rsid w:val="00F94EBD"/>
    <w:rsid w:val="00FA0483"/>
    <w:rsid w:val="00FA14FE"/>
    <w:rsid w:val="00FA1699"/>
    <w:rsid w:val="00FA2233"/>
    <w:rsid w:val="00FA319B"/>
    <w:rsid w:val="00FA495D"/>
    <w:rsid w:val="00FB04E2"/>
    <w:rsid w:val="00FB25AD"/>
    <w:rsid w:val="00FC239C"/>
    <w:rsid w:val="00FC2EF7"/>
    <w:rsid w:val="00FC3D82"/>
    <w:rsid w:val="00FC4014"/>
    <w:rsid w:val="00FD1CF1"/>
    <w:rsid w:val="00FD3955"/>
    <w:rsid w:val="00FD54F2"/>
    <w:rsid w:val="00FD64E2"/>
    <w:rsid w:val="00FE4239"/>
    <w:rsid w:val="00FE461F"/>
    <w:rsid w:val="00FF3001"/>
    <w:rsid w:val="00FF6B5B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B1EE29"/>
  <w15:docId w15:val="{76A0F52E-5121-456A-99A5-7936F81E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6B80"/>
  </w:style>
  <w:style w:type="character" w:customStyle="1" w:styleId="Ttulo1Carter">
    <w:name w:val="Título 1 Caráter"/>
    <w:basedOn w:val="Tipodeletrapredefinidodopargrafo"/>
    <w:link w:val="Ttul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3B3E95"/>
    <w:pPr>
      <w:tabs>
        <w:tab w:val="left" w:pos="1276"/>
        <w:tab w:val="left" w:pos="8505"/>
      </w:tabs>
      <w:spacing w:after="100"/>
      <w:ind w:left="1276" w:right="1133" w:hanging="426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39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5739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573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5739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57398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F5455C"/>
    <w:rPr>
      <w:color w:val="808080"/>
    </w:rPr>
  </w:style>
  <w:style w:type="paragraph" w:styleId="SemEspaamento">
    <w:name w:val="No Spacing"/>
    <w:basedOn w:val="Normal"/>
    <w:uiPriority w:val="99"/>
    <w:qFormat/>
    <w:rsid w:val="000E0AD3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14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4" ma:contentTypeDescription="Criar um novo documento." ma:contentTypeScope="" ma:versionID="331d3b623312627370ffa2b036b16a2c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6e9862cad40d238c068ccc015d242b74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1362A3-841A-4086-A2B0-74DD976BF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8CF54-A9B4-4CFC-A51E-CB96F9B227E2}"/>
</file>

<file path=customXml/itemProps3.xml><?xml version="1.0" encoding="utf-8"?>
<ds:datastoreItem xmlns:ds="http://schemas.openxmlformats.org/officeDocument/2006/customXml" ds:itemID="{9B9A5E20-9FCA-473D-AAD1-206DBD3E5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4658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Teixeira</dc:creator>
  <cp:lastModifiedBy>Carla Gonçalves</cp:lastModifiedBy>
  <cp:revision>4</cp:revision>
  <cp:lastPrinted>2017-03-21T11:08:00Z</cp:lastPrinted>
  <dcterms:created xsi:type="dcterms:W3CDTF">2023-09-20T09:51:00Z</dcterms:created>
  <dcterms:modified xsi:type="dcterms:W3CDTF">2023-11-02T16:01:00Z</dcterms:modified>
</cp:coreProperties>
</file>